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06" w:rsidRDefault="00F12F06" w:rsidP="00B93391">
      <w:pPr>
        <w:tabs>
          <w:tab w:val="left" w:pos="489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Отчет</w:t>
      </w:r>
    </w:p>
    <w:p w:rsidR="00B93391" w:rsidRPr="00B93391" w:rsidRDefault="00B93391" w:rsidP="00B93391">
      <w:pPr>
        <w:tabs>
          <w:tab w:val="left" w:pos="4890"/>
        </w:tabs>
        <w:spacing w:after="0" w:line="240" w:lineRule="auto"/>
        <w:jc w:val="center"/>
        <w:rPr>
          <w:rFonts w:ascii="Times New Roman" w:hAnsi="Times New Roman" w:cs="Times New Roman"/>
          <w:b/>
          <w:sz w:val="24"/>
          <w:szCs w:val="24"/>
          <w:lang w:val="kk-KZ"/>
        </w:rPr>
      </w:pPr>
      <w:r w:rsidRPr="00B93391">
        <w:rPr>
          <w:rFonts w:ascii="Times New Roman" w:hAnsi="Times New Roman" w:cs="Times New Roman"/>
          <w:b/>
          <w:sz w:val="24"/>
          <w:szCs w:val="24"/>
          <w:lang w:val="kk-KZ"/>
        </w:rPr>
        <w:t>Родительское собрание</w:t>
      </w:r>
      <w:r w:rsidR="008239DC">
        <w:rPr>
          <w:rFonts w:ascii="Times New Roman" w:hAnsi="Times New Roman" w:cs="Times New Roman"/>
          <w:b/>
          <w:sz w:val="24"/>
          <w:szCs w:val="24"/>
          <w:lang w:val="kk-KZ"/>
        </w:rPr>
        <w:t xml:space="preserve"> </w:t>
      </w:r>
      <w:r w:rsidRPr="008239DC">
        <w:rPr>
          <w:rFonts w:ascii="Times New Roman" w:hAnsi="Times New Roman" w:cs="Times New Roman"/>
          <w:sz w:val="24"/>
          <w:szCs w:val="24"/>
          <w:lang w:val="kk-KZ"/>
        </w:rPr>
        <w:t>учащихся 8 «а» класса от 13.04.2018 г.</w:t>
      </w:r>
    </w:p>
    <w:p w:rsidR="00B93391" w:rsidRPr="00B93391" w:rsidRDefault="00B93391" w:rsidP="00B93391">
      <w:pPr>
        <w:pStyle w:val="a6"/>
        <w:jc w:val="center"/>
        <w:rPr>
          <w:rFonts w:ascii="Times New Roman" w:hAnsi="Times New Roman" w:cs="Times New Roman"/>
          <w:b/>
          <w:sz w:val="24"/>
          <w:szCs w:val="24"/>
          <w:lang w:val="kk-KZ"/>
        </w:rPr>
      </w:pPr>
      <w:r w:rsidRPr="00B93391">
        <w:rPr>
          <w:rFonts w:ascii="Times New Roman" w:hAnsi="Times New Roman" w:cs="Times New Roman"/>
          <w:b/>
          <w:sz w:val="24"/>
          <w:szCs w:val="24"/>
          <w:lang w:val="kk-KZ"/>
        </w:rPr>
        <w:t>Повестка собрания:</w:t>
      </w:r>
    </w:p>
    <w:p w:rsidR="00B93391" w:rsidRPr="008239DC" w:rsidRDefault="00B93391" w:rsidP="00B93391">
      <w:pPr>
        <w:pStyle w:val="a6"/>
        <w:jc w:val="right"/>
        <w:rPr>
          <w:rFonts w:ascii="Times New Roman" w:hAnsi="Times New Roman" w:cs="Times New Roman"/>
          <w:sz w:val="24"/>
          <w:szCs w:val="24"/>
          <w:lang w:val="kk-KZ"/>
        </w:rPr>
      </w:pPr>
      <w:r w:rsidRPr="008239DC">
        <w:rPr>
          <w:rFonts w:ascii="Times New Roman" w:hAnsi="Times New Roman" w:cs="Times New Roman"/>
          <w:sz w:val="24"/>
          <w:szCs w:val="24"/>
          <w:lang w:val="kk-KZ"/>
        </w:rPr>
        <w:t>Присутствовали : _</w:t>
      </w:r>
      <w:r w:rsidR="00547B84">
        <w:rPr>
          <w:rFonts w:ascii="Times New Roman" w:hAnsi="Times New Roman" w:cs="Times New Roman"/>
          <w:sz w:val="24"/>
          <w:szCs w:val="24"/>
          <w:lang w:val="kk-KZ"/>
        </w:rPr>
        <w:t>2</w:t>
      </w:r>
      <w:r w:rsidRPr="008239DC">
        <w:rPr>
          <w:rFonts w:ascii="Times New Roman" w:hAnsi="Times New Roman" w:cs="Times New Roman"/>
          <w:sz w:val="24"/>
          <w:szCs w:val="24"/>
          <w:lang w:val="kk-KZ"/>
        </w:rPr>
        <w:t>___</w:t>
      </w:r>
    </w:p>
    <w:p w:rsidR="00B93391" w:rsidRPr="008239DC" w:rsidRDefault="00B93391" w:rsidP="00B93391">
      <w:pPr>
        <w:pStyle w:val="a6"/>
        <w:jc w:val="right"/>
        <w:rPr>
          <w:rFonts w:ascii="Times New Roman" w:hAnsi="Times New Roman" w:cs="Times New Roman"/>
          <w:sz w:val="24"/>
          <w:szCs w:val="24"/>
        </w:rPr>
      </w:pPr>
      <w:r w:rsidRPr="008239DC">
        <w:rPr>
          <w:rFonts w:ascii="Times New Roman" w:hAnsi="Times New Roman" w:cs="Times New Roman"/>
          <w:sz w:val="24"/>
          <w:szCs w:val="24"/>
        </w:rPr>
        <w:t>Отсутствовали:_</w:t>
      </w:r>
      <w:r w:rsidR="00547B84">
        <w:rPr>
          <w:rFonts w:ascii="Times New Roman" w:hAnsi="Times New Roman" w:cs="Times New Roman"/>
          <w:sz w:val="24"/>
          <w:szCs w:val="24"/>
        </w:rPr>
        <w:t>2</w:t>
      </w:r>
      <w:r w:rsidRPr="008239DC">
        <w:rPr>
          <w:rFonts w:ascii="Times New Roman" w:hAnsi="Times New Roman" w:cs="Times New Roman"/>
          <w:sz w:val="24"/>
          <w:szCs w:val="24"/>
        </w:rPr>
        <w:t>____</w:t>
      </w:r>
    </w:p>
    <w:p w:rsidR="00B93391" w:rsidRPr="00B93391" w:rsidRDefault="00B93391" w:rsidP="00B93391">
      <w:pPr>
        <w:pStyle w:val="a6"/>
        <w:jc w:val="center"/>
        <w:rPr>
          <w:rFonts w:ascii="Times New Roman" w:hAnsi="Times New Roman" w:cs="Times New Roman"/>
          <w:b/>
          <w:sz w:val="24"/>
          <w:szCs w:val="24"/>
          <w:lang w:val="kk-KZ"/>
        </w:rPr>
      </w:pPr>
      <w:r w:rsidRPr="00B93391">
        <w:rPr>
          <w:rFonts w:ascii="Times New Roman" w:hAnsi="Times New Roman" w:cs="Times New Roman"/>
          <w:b/>
          <w:sz w:val="24"/>
          <w:szCs w:val="24"/>
          <w:lang w:val="kk-KZ"/>
        </w:rPr>
        <w:t xml:space="preserve">I/ </w:t>
      </w:r>
      <w:r w:rsidR="008239DC">
        <w:rPr>
          <w:rFonts w:ascii="Times New Roman" w:hAnsi="Times New Roman" w:cs="Times New Roman"/>
          <w:b/>
          <w:sz w:val="24"/>
          <w:szCs w:val="24"/>
          <w:lang w:val="kk-KZ"/>
        </w:rPr>
        <w:t xml:space="preserve"> Информация для родителей по темам: </w:t>
      </w:r>
    </w:p>
    <w:p w:rsidR="00B93391" w:rsidRPr="008239DC" w:rsidRDefault="00B93391" w:rsidP="008239DC">
      <w:pPr>
        <w:pStyle w:val="a6"/>
        <w:rPr>
          <w:rFonts w:ascii="Times New Roman" w:eastAsia="Times New Roman" w:hAnsi="Times New Roman" w:cs="Times New Roman"/>
          <w:sz w:val="24"/>
          <w:szCs w:val="24"/>
          <w:lang w:val="kk-KZ"/>
        </w:rPr>
      </w:pPr>
      <w:r w:rsidRPr="008239DC">
        <w:rPr>
          <w:rFonts w:ascii="Times New Roman" w:hAnsi="Times New Roman" w:cs="Times New Roman"/>
          <w:sz w:val="24"/>
          <w:szCs w:val="24"/>
          <w:lang w:val="kk-KZ"/>
        </w:rPr>
        <w:t xml:space="preserve">1. </w:t>
      </w:r>
      <w:r w:rsidRPr="008239DC">
        <w:rPr>
          <w:rFonts w:ascii="Times New Roman" w:eastAsia="Times New Roman" w:hAnsi="Times New Roman" w:cs="Times New Roman"/>
          <w:sz w:val="24"/>
          <w:szCs w:val="24"/>
          <w:lang w:val="kk-KZ"/>
        </w:rPr>
        <w:t xml:space="preserve"> </w:t>
      </w:r>
      <w:r w:rsidR="008239DC" w:rsidRPr="008239DC">
        <w:rPr>
          <w:rFonts w:ascii="Times New Roman" w:eastAsia="Times New Roman" w:hAnsi="Times New Roman" w:cs="Times New Roman"/>
          <w:sz w:val="24"/>
          <w:szCs w:val="24"/>
          <w:lang w:val="kk-KZ"/>
        </w:rPr>
        <w:t>«Безопасный интернет. (слайды</w:t>
      </w:r>
      <w:r w:rsidRPr="008239DC">
        <w:rPr>
          <w:rFonts w:ascii="Times New Roman" w:eastAsia="Times New Roman" w:hAnsi="Times New Roman" w:cs="Times New Roman"/>
          <w:sz w:val="24"/>
          <w:szCs w:val="24"/>
          <w:lang w:val="kk-KZ"/>
        </w:rPr>
        <w:t>)</w:t>
      </w:r>
    </w:p>
    <w:p w:rsidR="008239DC" w:rsidRPr="008239DC" w:rsidRDefault="00B93391" w:rsidP="008239DC">
      <w:pPr>
        <w:pStyle w:val="a6"/>
        <w:rPr>
          <w:rFonts w:ascii="Times New Roman" w:eastAsia="Times New Roman" w:hAnsi="Times New Roman" w:cs="Times New Roman"/>
          <w:color w:val="000000"/>
          <w:sz w:val="24"/>
          <w:szCs w:val="24"/>
          <w:shd w:val="clear" w:color="auto" w:fill="FFFFFF"/>
          <w:lang w:val="kk-KZ"/>
        </w:rPr>
      </w:pPr>
      <w:r w:rsidRPr="008239DC">
        <w:rPr>
          <w:rFonts w:ascii="Times New Roman" w:eastAsia="Times New Roman" w:hAnsi="Times New Roman" w:cs="Times New Roman"/>
          <w:color w:val="000000"/>
          <w:sz w:val="24"/>
          <w:szCs w:val="24"/>
          <w:shd w:val="clear" w:color="auto" w:fill="FFFFFF"/>
          <w:lang w:val="kk-KZ"/>
        </w:rPr>
        <w:t>2.</w:t>
      </w:r>
      <w:r w:rsidR="008239DC">
        <w:rPr>
          <w:rFonts w:ascii="Times New Roman" w:eastAsia="Times New Roman" w:hAnsi="Times New Roman" w:cs="Times New Roman"/>
          <w:color w:val="000000"/>
          <w:sz w:val="24"/>
          <w:szCs w:val="24"/>
          <w:shd w:val="clear" w:color="auto" w:fill="FFFFFF"/>
          <w:lang w:val="kk-KZ"/>
        </w:rPr>
        <w:t xml:space="preserve">   </w:t>
      </w:r>
      <w:r w:rsidR="008239DC" w:rsidRPr="008239DC">
        <w:rPr>
          <w:rFonts w:ascii="Times New Roman" w:eastAsia="Times New Roman" w:hAnsi="Times New Roman" w:cs="Times New Roman"/>
          <w:color w:val="000000"/>
          <w:sz w:val="24"/>
          <w:szCs w:val="24"/>
          <w:shd w:val="clear" w:color="auto" w:fill="FFFFFF"/>
          <w:lang w:val="kk-KZ"/>
        </w:rPr>
        <w:t>Советы по воспитанию детей.</w:t>
      </w:r>
      <w:r w:rsidR="008239DC" w:rsidRPr="008239DC">
        <w:rPr>
          <w:rFonts w:ascii="Times New Roman" w:eastAsia="Times New Roman" w:hAnsi="Times New Roman" w:cs="Times New Roman"/>
          <w:color w:val="000000"/>
          <w:sz w:val="24"/>
          <w:szCs w:val="24"/>
          <w:shd w:val="clear" w:color="auto" w:fill="FFFFFF"/>
        </w:rPr>
        <w:t xml:space="preserve"> (слайды)</w:t>
      </w:r>
      <w:r w:rsidR="008239DC" w:rsidRPr="008239DC">
        <w:rPr>
          <w:rFonts w:ascii="Times New Roman" w:eastAsia="Times New Roman" w:hAnsi="Times New Roman" w:cs="Times New Roman"/>
          <w:color w:val="000000"/>
          <w:sz w:val="24"/>
          <w:szCs w:val="24"/>
          <w:shd w:val="clear" w:color="auto" w:fill="FFFFFF"/>
          <w:lang w:val="kk-KZ"/>
        </w:rPr>
        <w:t xml:space="preserve"> </w:t>
      </w:r>
    </w:p>
    <w:p w:rsidR="00B93391" w:rsidRPr="008239DC" w:rsidRDefault="008239DC" w:rsidP="008239DC">
      <w:pPr>
        <w:pStyle w:val="a6"/>
        <w:rPr>
          <w:rFonts w:ascii="Times New Roman" w:hAnsi="Times New Roman" w:cs="Times New Roman"/>
          <w:sz w:val="24"/>
          <w:szCs w:val="24"/>
          <w:lang w:val="kk-KZ"/>
        </w:rPr>
      </w:pPr>
      <w:r w:rsidRPr="008239DC">
        <w:rPr>
          <w:rFonts w:ascii="Times New Roman" w:eastAsia="Times New Roman" w:hAnsi="Times New Roman" w:cs="Times New Roman"/>
          <w:color w:val="000000"/>
          <w:sz w:val="24"/>
          <w:szCs w:val="24"/>
          <w:shd w:val="clear" w:color="auto" w:fill="FFFFFF"/>
          <w:lang w:val="kk-KZ"/>
        </w:rPr>
        <w:t>3.</w:t>
      </w:r>
      <w:r>
        <w:rPr>
          <w:rFonts w:ascii="Times New Roman" w:eastAsia="Times New Roman" w:hAnsi="Times New Roman" w:cs="Times New Roman"/>
          <w:color w:val="000000"/>
          <w:sz w:val="24"/>
          <w:szCs w:val="24"/>
          <w:shd w:val="clear" w:color="auto" w:fill="FFFFFF"/>
          <w:lang w:val="kk-KZ"/>
        </w:rPr>
        <w:t xml:space="preserve"> </w:t>
      </w:r>
      <w:r w:rsidR="00B93391" w:rsidRPr="008239DC">
        <w:rPr>
          <w:rFonts w:ascii="Times New Roman" w:eastAsia="Times New Roman" w:hAnsi="Times New Roman" w:cs="Times New Roman"/>
          <w:color w:val="000000"/>
          <w:sz w:val="24"/>
          <w:szCs w:val="24"/>
          <w:shd w:val="clear" w:color="auto" w:fill="FFFFFF"/>
          <w:lang w:val="kk-KZ"/>
        </w:rPr>
        <w:t xml:space="preserve"> «</w:t>
      </w:r>
      <w:r w:rsidRPr="008239DC">
        <w:rPr>
          <w:rFonts w:ascii="Times New Roman" w:eastAsia="Times New Roman" w:hAnsi="Times New Roman" w:cs="Times New Roman"/>
          <w:color w:val="000000"/>
          <w:sz w:val="24"/>
          <w:szCs w:val="24"/>
          <w:shd w:val="clear" w:color="auto" w:fill="FFFFFF"/>
          <w:lang w:val="kk-KZ"/>
        </w:rPr>
        <w:t>Причины суицида</w:t>
      </w:r>
      <w:r w:rsidR="00B93391" w:rsidRPr="008239DC">
        <w:rPr>
          <w:rFonts w:ascii="Times New Roman" w:eastAsia="Times New Roman" w:hAnsi="Times New Roman" w:cs="Times New Roman"/>
          <w:color w:val="000000"/>
          <w:sz w:val="24"/>
          <w:szCs w:val="24"/>
          <w:shd w:val="clear" w:color="auto" w:fill="FFFFFF"/>
          <w:lang w:val="kk-KZ"/>
        </w:rPr>
        <w:t>»</w:t>
      </w:r>
      <w:r w:rsidR="00B93391" w:rsidRPr="008239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сообщение,  беседа</w:t>
      </w:r>
    </w:p>
    <w:p w:rsidR="00B93391" w:rsidRPr="00B93391" w:rsidRDefault="00B93391" w:rsidP="00D06BCA">
      <w:pPr>
        <w:spacing w:after="0" w:line="240" w:lineRule="auto"/>
        <w:jc w:val="center"/>
        <w:rPr>
          <w:rFonts w:ascii="Times New Roman" w:hAnsi="Times New Roman" w:cs="Times New Roman"/>
          <w:b/>
          <w:sz w:val="24"/>
          <w:szCs w:val="24"/>
          <w:lang w:val="kk-KZ"/>
        </w:rPr>
      </w:pPr>
      <w:r w:rsidRPr="00B93391">
        <w:rPr>
          <w:rFonts w:ascii="Times New Roman" w:hAnsi="Times New Roman" w:cs="Times New Roman"/>
          <w:b/>
          <w:sz w:val="24"/>
          <w:szCs w:val="24"/>
          <w:lang w:val="kk-KZ"/>
        </w:rPr>
        <w:t>II</w:t>
      </w:r>
      <w:r w:rsidR="009866FF">
        <w:rPr>
          <w:rFonts w:ascii="Times New Roman" w:hAnsi="Times New Roman" w:cs="Times New Roman"/>
          <w:b/>
          <w:sz w:val="24"/>
          <w:szCs w:val="24"/>
          <w:lang w:val="kk-KZ"/>
        </w:rPr>
        <w:t>/  Инструкции для родителей</w:t>
      </w:r>
      <w:r w:rsidRPr="00B93391">
        <w:rPr>
          <w:rFonts w:ascii="Times New Roman" w:hAnsi="Times New Roman" w:cs="Times New Roman"/>
          <w:b/>
          <w:sz w:val="24"/>
          <w:szCs w:val="24"/>
          <w:lang w:val="kk-KZ"/>
        </w:rPr>
        <w:t xml:space="preserve"> :</w:t>
      </w:r>
    </w:p>
    <w:p w:rsidR="00B93391" w:rsidRPr="00B93391" w:rsidRDefault="008239DC" w:rsidP="008239DC">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lang w:val="kk-KZ"/>
        </w:rPr>
        <w:t>1.</w:t>
      </w:r>
      <w:r w:rsidR="00B93391" w:rsidRPr="00B93391">
        <w:rPr>
          <w:rFonts w:ascii="Times New Roman" w:hAnsi="Times New Roman" w:cs="Times New Roman"/>
          <w:b/>
          <w:sz w:val="24"/>
          <w:szCs w:val="24"/>
          <w:lang w:val="kk-KZ"/>
        </w:rPr>
        <w:t xml:space="preserve"> О</w:t>
      </w:r>
      <w:proofErr w:type="spellStart"/>
      <w:r w:rsidR="00B93391" w:rsidRPr="00B93391">
        <w:rPr>
          <w:rFonts w:ascii="Times New Roman" w:hAnsi="Times New Roman" w:cs="Times New Roman"/>
          <w:b/>
          <w:sz w:val="24"/>
          <w:szCs w:val="24"/>
        </w:rPr>
        <w:t>рганизации</w:t>
      </w:r>
      <w:proofErr w:type="spellEnd"/>
      <w:r w:rsidR="00B93391" w:rsidRPr="00B93391">
        <w:rPr>
          <w:rFonts w:ascii="Times New Roman" w:hAnsi="Times New Roman" w:cs="Times New Roman"/>
          <w:b/>
          <w:sz w:val="24"/>
          <w:szCs w:val="24"/>
        </w:rPr>
        <w:t xml:space="preserve"> пропускного режима в КГУ «</w:t>
      </w:r>
      <w:proofErr w:type="spellStart"/>
      <w:r w:rsidR="00B93391" w:rsidRPr="00B93391">
        <w:rPr>
          <w:rFonts w:ascii="Times New Roman" w:hAnsi="Times New Roman" w:cs="Times New Roman"/>
          <w:b/>
          <w:sz w:val="24"/>
          <w:szCs w:val="24"/>
        </w:rPr>
        <w:t>Свободненская</w:t>
      </w:r>
      <w:proofErr w:type="spellEnd"/>
      <w:r w:rsidR="00B93391" w:rsidRPr="00B93391">
        <w:rPr>
          <w:rFonts w:ascii="Times New Roman" w:hAnsi="Times New Roman" w:cs="Times New Roman"/>
          <w:b/>
          <w:sz w:val="24"/>
          <w:szCs w:val="24"/>
        </w:rPr>
        <w:t xml:space="preserve"> СШ».</w:t>
      </w:r>
    </w:p>
    <w:p w:rsidR="00B93391" w:rsidRPr="00B93391" w:rsidRDefault="00B93391" w:rsidP="00B93391">
      <w:pPr>
        <w:spacing w:after="0" w:line="240" w:lineRule="auto"/>
        <w:ind w:left="360"/>
        <w:rPr>
          <w:rFonts w:ascii="Times New Roman" w:eastAsia="Times New Roman" w:hAnsi="Times New Roman" w:cs="Times New Roman"/>
          <w:sz w:val="24"/>
          <w:szCs w:val="24"/>
        </w:rPr>
      </w:pPr>
      <w:r w:rsidRPr="00B93391">
        <w:rPr>
          <w:rFonts w:ascii="Times New Roman" w:eastAsia="Times New Roman" w:hAnsi="Times New Roman" w:cs="Times New Roman"/>
          <w:sz w:val="24"/>
          <w:szCs w:val="24"/>
        </w:rPr>
        <w:t>Ограничение входа в здание школы</w:t>
      </w:r>
      <w:proofErr w:type="gramStart"/>
      <w:r w:rsidRPr="00B93391">
        <w:rPr>
          <w:rFonts w:ascii="Times New Roman" w:eastAsia="Times New Roman" w:hAnsi="Times New Roman" w:cs="Times New Roman"/>
          <w:sz w:val="24"/>
          <w:szCs w:val="24"/>
        </w:rPr>
        <w:t xml:space="preserve"> .</w:t>
      </w:r>
      <w:proofErr w:type="gramEnd"/>
      <w:r w:rsidRPr="00B93391">
        <w:rPr>
          <w:rFonts w:ascii="Times New Roman" w:eastAsia="Times New Roman" w:hAnsi="Times New Roman" w:cs="Times New Roman"/>
          <w:sz w:val="24"/>
          <w:szCs w:val="24"/>
        </w:rPr>
        <w:t>В целях обеспечения безопасности и выполнения Сан</w:t>
      </w:r>
      <w:r w:rsidRPr="00B93391">
        <w:rPr>
          <w:rFonts w:ascii="Times New Roman" w:eastAsia="Times New Roman" w:hAnsi="Times New Roman" w:cs="Times New Roman"/>
          <w:sz w:val="24"/>
          <w:szCs w:val="24"/>
          <w:lang w:val="kk-KZ"/>
        </w:rPr>
        <w:t xml:space="preserve"> </w:t>
      </w:r>
      <w:proofErr w:type="spellStart"/>
      <w:r w:rsidRPr="00B93391">
        <w:rPr>
          <w:rFonts w:ascii="Times New Roman" w:eastAsia="Times New Roman" w:hAnsi="Times New Roman" w:cs="Times New Roman"/>
          <w:sz w:val="24"/>
          <w:szCs w:val="24"/>
        </w:rPr>
        <w:t>Пина</w:t>
      </w:r>
      <w:proofErr w:type="spellEnd"/>
      <w:r w:rsidRPr="00B93391">
        <w:rPr>
          <w:rFonts w:ascii="Times New Roman" w:eastAsia="Times New Roman" w:hAnsi="Times New Roman" w:cs="Times New Roman"/>
          <w:sz w:val="24"/>
          <w:szCs w:val="24"/>
        </w:rPr>
        <w:t>, запрещается входить в школу посторонним. Забирать детей только родителям (заявление под подпись</w:t>
      </w:r>
      <w:proofErr w:type="gramStart"/>
      <w:r w:rsidRPr="00B93391">
        <w:rPr>
          <w:rFonts w:ascii="Times New Roman" w:eastAsia="Times New Roman" w:hAnsi="Times New Roman" w:cs="Times New Roman"/>
          <w:sz w:val="24"/>
          <w:szCs w:val="24"/>
        </w:rPr>
        <w:t>).;</w:t>
      </w:r>
      <w:proofErr w:type="gramEnd"/>
    </w:p>
    <w:p w:rsidR="00B93391" w:rsidRPr="008239DC" w:rsidRDefault="008239DC" w:rsidP="008239D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r w:rsidR="00B93391" w:rsidRPr="008239DC">
        <w:rPr>
          <w:rFonts w:ascii="Times New Roman" w:eastAsia="Times New Roman" w:hAnsi="Times New Roman" w:cs="Times New Roman"/>
          <w:b/>
          <w:sz w:val="24"/>
          <w:szCs w:val="24"/>
        </w:rPr>
        <w:t>Предупреждению несчастных случаев на водоёмах во время ледостава, ПДД,</w:t>
      </w:r>
      <w:r w:rsidR="00B93391" w:rsidRPr="008239DC">
        <w:rPr>
          <w:rFonts w:ascii="Times New Roman" w:eastAsia="Times New Roman" w:hAnsi="Times New Roman" w:cs="Times New Roman"/>
          <w:b/>
          <w:sz w:val="24"/>
          <w:szCs w:val="24"/>
          <w:lang w:val="kk-KZ"/>
        </w:rPr>
        <w:t xml:space="preserve"> </w:t>
      </w:r>
      <w:r w:rsidR="00B93391" w:rsidRPr="008239DC">
        <w:rPr>
          <w:rFonts w:ascii="Times New Roman" w:eastAsia="Times New Roman" w:hAnsi="Times New Roman" w:cs="Times New Roman"/>
          <w:sz w:val="24"/>
          <w:szCs w:val="24"/>
          <w:lang w:val="kk-KZ"/>
        </w:rPr>
        <w:t>памятка</w:t>
      </w:r>
    </w:p>
    <w:p w:rsidR="00B93391" w:rsidRPr="00B93391" w:rsidRDefault="00B93391" w:rsidP="00B93391">
      <w:pPr>
        <w:spacing w:after="0" w:line="240" w:lineRule="auto"/>
        <w:rPr>
          <w:rFonts w:ascii="Times New Roman" w:hAnsi="Times New Roman" w:cs="Times New Roman"/>
          <w:sz w:val="24"/>
          <w:szCs w:val="24"/>
        </w:rPr>
      </w:pPr>
      <w:r w:rsidRPr="00B93391">
        <w:rPr>
          <w:rFonts w:ascii="Times New Roman" w:eastAsia="Times New Roman" w:hAnsi="Times New Roman" w:cs="Times New Roman"/>
          <w:b/>
          <w:sz w:val="24"/>
          <w:szCs w:val="24"/>
        </w:rPr>
        <w:t xml:space="preserve"> 3.</w:t>
      </w:r>
      <w:r w:rsidRPr="00B93391">
        <w:rPr>
          <w:rFonts w:ascii="Times New Roman" w:hAnsi="Times New Roman" w:cs="Times New Roman"/>
          <w:b/>
          <w:bCs/>
          <w:sz w:val="24"/>
          <w:szCs w:val="24"/>
        </w:rPr>
        <w:t>Т</w:t>
      </w:r>
      <w:r w:rsidR="00D06BCA">
        <w:rPr>
          <w:rFonts w:ascii="Times New Roman" w:hAnsi="Times New Roman" w:cs="Times New Roman"/>
          <w:b/>
          <w:bCs/>
          <w:sz w:val="24"/>
          <w:szCs w:val="24"/>
        </w:rPr>
        <w:t xml:space="preserve">иповые правила внутреннего распорядка </w:t>
      </w:r>
      <w:r w:rsidRPr="00B93391">
        <w:rPr>
          <w:rFonts w:ascii="Times New Roman" w:hAnsi="Times New Roman" w:cs="Times New Roman"/>
          <w:b/>
          <w:bCs/>
          <w:sz w:val="24"/>
          <w:szCs w:val="24"/>
        </w:rPr>
        <w:t xml:space="preserve"> </w:t>
      </w:r>
      <w:r w:rsidRPr="00D06BCA">
        <w:rPr>
          <w:rFonts w:ascii="Times New Roman" w:hAnsi="Times New Roman" w:cs="Times New Roman"/>
          <w:bCs/>
          <w:sz w:val="24"/>
          <w:szCs w:val="24"/>
        </w:rPr>
        <w:t>КГУ</w:t>
      </w:r>
      <w:r w:rsidR="00D06BCA" w:rsidRPr="00D06BCA">
        <w:rPr>
          <w:rFonts w:ascii="Times New Roman" w:hAnsi="Times New Roman" w:cs="Times New Roman"/>
          <w:bCs/>
          <w:sz w:val="24"/>
          <w:szCs w:val="24"/>
        </w:rPr>
        <w:t xml:space="preserve"> </w:t>
      </w:r>
      <w:r w:rsidRPr="00D06BCA">
        <w:rPr>
          <w:rFonts w:ascii="Times New Roman" w:hAnsi="Times New Roman" w:cs="Times New Roman"/>
          <w:bCs/>
          <w:sz w:val="24"/>
          <w:szCs w:val="24"/>
        </w:rPr>
        <w:t xml:space="preserve"> «</w:t>
      </w:r>
      <w:proofErr w:type="spellStart"/>
      <w:r w:rsidRPr="00D06BCA">
        <w:rPr>
          <w:rFonts w:ascii="Times New Roman" w:hAnsi="Times New Roman" w:cs="Times New Roman"/>
          <w:bCs/>
          <w:sz w:val="24"/>
          <w:szCs w:val="24"/>
        </w:rPr>
        <w:t>Свободненская</w:t>
      </w:r>
      <w:proofErr w:type="spellEnd"/>
      <w:r w:rsidRPr="00D06BCA">
        <w:rPr>
          <w:rFonts w:ascii="Times New Roman" w:hAnsi="Times New Roman" w:cs="Times New Roman"/>
          <w:bCs/>
          <w:sz w:val="24"/>
          <w:szCs w:val="24"/>
        </w:rPr>
        <w:t xml:space="preserve"> средняя школа»</w:t>
      </w:r>
      <w:proofErr w:type="gramStart"/>
      <w:r w:rsidRPr="00D06BCA">
        <w:rPr>
          <w:rFonts w:ascii="Times New Roman" w:hAnsi="Times New Roman" w:cs="Times New Roman"/>
          <w:bCs/>
          <w:sz w:val="24"/>
          <w:szCs w:val="24"/>
        </w:rPr>
        <w:t>,п</w:t>
      </w:r>
      <w:proofErr w:type="gramEnd"/>
      <w:r w:rsidRPr="00D06BCA">
        <w:rPr>
          <w:rFonts w:ascii="Times New Roman" w:hAnsi="Times New Roman" w:cs="Times New Roman"/>
          <w:bCs/>
          <w:sz w:val="24"/>
          <w:szCs w:val="24"/>
        </w:rPr>
        <w:t>амятка</w:t>
      </w:r>
    </w:p>
    <w:p w:rsidR="00B93391" w:rsidRPr="00B93391" w:rsidRDefault="00B93391" w:rsidP="00B93391">
      <w:pPr>
        <w:spacing w:after="0" w:line="240" w:lineRule="auto"/>
        <w:jc w:val="center"/>
        <w:rPr>
          <w:rFonts w:ascii="Times New Roman" w:hAnsi="Times New Roman" w:cs="Times New Roman"/>
          <w:sz w:val="24"/>
          <w:szCs w:val="24"/>
        </w:rPr>
      </w:pPr>
      <w:r w:rsidRPr="00B93391">
        <w:rPr>
          <w:rFonts w:ascii="Times New Roman" w:hAnsi="Times New Roman" w:cs="Times New Roman"/>
          <w:sz w:val="24"/>
          <w:szCs w:val="24"/>
        </w:rPr>
        <w:t> </w:t>
      </w:r>
    </w:p>
    <w:p w:rsidR="00B93391" w:rsidRPr="00B93391" w:rsidRDefault="00B93391" w:rsidP="00B93391">
      <w:pPr>
        <w:spacing w:after="0" w:line="240" w:lineRule="auto"/>
        <w:ind w:left="-426" w:firstLine="142"/>
        <w:rPr>
          <w:rFonts w:ascii="Times New Roman" w:eastAsia="Times New Roman" w:hAnsi="Times New Roman" w:cs="Times New Roman"/>
          <w:b/>
          <w:sz w:val="24"/>
          <w:szCs w:val="24"/>
        </w:rPr>
      </w:pPr>
      <w:r w:rsidRPr="00B93391">
        <w:rPr>
          <w:rFonts w:ascii="Times New Roman" w:eastAsia="Times New Roman" w:hAnsi="Times New Roman" w:cs="Times New Roman"/>
          <w:b/>
          <w:sz w:val="24"/>
          <w:szCs w:val="24"/>
        </w:rPr>
        <w:t xml:space="preserve">                                            </w:t>
      </w:r>
      <w:r w:rsidRPr="00B93391">
        <w:rPr>
          <w:rFonts w:ascii="Times New Roman" w:hAnsi="Times New Roman" w:cs="Times New Roman"/>
          <w:b/>
          <w:sz w:val="24"/>
          <w:szCs w:val="24"/>
          <w:lang w:val="kk-KZ"/>
        </w:rPr>
        <w:t>I</w:t>
      </w:r>
      <w:r w:rsidRPr="00B93391">
        <w:rPr>
          <w:rFonts w:ascii="Times New Roman" w:eastAsia="Times New Roman" w:hAnsi="Times New Roman" w:cs="Times New Roman"/>
          <w:b/>
          <w:sz w:val="24"/>
          <w:szCs w:val="24"/>
          <w:lang w:val="en-US"/>
        </w:rPr>
        <w:t>II</w:t>
      </w:r>
      <w:r w:rsidRPr="00B93391">
        <w:rPr>
          <w:rFonts w:ascii="Times New Roman" w:eastAsia="Times New Roman" w:hAnsi="Times New Roman" w:cs="Times New Roman"/>
          <w:b/>
          <w:sz w:val="24"/>
          <w:szCs w:val="24"/>
        </w:rPr>
        <w:t>/ Организация  учебно-воспитательного процесса:</w:t>
      </w:r>
    </w:p>
    <w:p w:rsidR="00B93391" w:rsidRPr="00B93391" w:rsidRDefault="00B93391" w:rsidP="00B93391">
      <w:pPr>
        <w:spacing w:after="0" w:line="240" w:lineRule="auto"/>
        <w:ind w:left="-284"/>
        <w:rPr>
          <w:rFonts w:ascii="Times New Roman" w:eastAsia="Times New Roman" w:hAnsi="Times New Roman" w:cs="Times New Roman"/>
          <w:sz w:val="24"/>
          <w:szCs w:val="24"/>
          <w:lang w:val="kk-KZ"/>
        </w:rPr>
      </w:pPr>
      <w:r w:rsidRPr="00B93391">
        <w:rPr>
          <w:rFonts w:ascii="Times New Roman" w:eastAsia="Times New Roman" w:hAnsi="Times New Roman" w:cs="Times New Roman"/>
          <w:b/>
          <w:sz w:val="24"/>
          <w:szCs w:val="24"/>
          <w:lang w:val="kk-KZ"/>
        </w:rPr>
        <w:t>1.Р</w:t>
      </w:r>
      <w:r w:rsidRPr="00B93391">
        <w:rPr>
          <w:rFonts w:ascii="Times New Roman" w:eastAsia="Times New Roman" w:hAnsi="Times New Roman" w:cs="Times New Roman"/>
          <w:b/>
          <w:sz w:val="24"/>
          <w:szCs w:val="24"/>
        </w:rPr>
        <w:t>ежим работы школы</w:t>
      </w:r>
      <w:r w:rsidRPr="00B93391">
        <w:rPr>
          <w:rFonts w:ascii="Times New Roman" w:eastAsia="Times New Roman" w:hAnsi="Times New Roman" w:cs="Times New Roman"/>
          <w:sz w:val="24"/>
          <w:szCs w:val="24"/>
        </w:rPr>
        <w:t xml:space="preserve"> (линейка, классные</w:t>
      </w:r>
      <w:r w:rsidR="00C325D2">
        <w:rPr>
          <w:rFonts w:ascii="Times New Roman" w:eastAsia="Times New Roman" w:hAnsi="Times New Roman" w:cs="Times New Roman"/>
          <w:sz w:val="24"/>
          <w:szCs w:val="24"/>
        </w:rPr>
        <w:t xml:space="preserve"> часы, зарядка, 10 минутки,</w:t>
      </w:r>
      <w:r w:rsidRPr="00B93391">
        <w:rPr>
          <w:rFonts w:ascii="Times New Roman" w:eastAsia="Times New Roman" w:hAnsi="Times New Roman" w:cs="Times New Roman"/>
          <w:sz w:val="24"/>
          <w:szCs w:val="24"/>
        </w:rPr>
        <w:t xml:space="preserve"> перемены, расписание уроков, дежурство по школе, дежурство </w:t>
      </w:r>
      <w:proofErr w:type="spellStart"/>
      <w:r w:rsidRPr="00B93391">
        <w:rPr>
          <w:rFonts w:ascii="Times New Roman" w:eastAsia="Times New Roman" w:hAnsi="Times New Roman" w:cs="Times New Roman"/>
          <w:sz w:val="24"/>
          <w:szCs w:val="24"/>
        </w:rPr>
        <w:t>санпостов</w:t>
      </w:r>
      <w:proofErr w:type="spellEnd"/>
      <w:r w:rsidRPr="00B93391">
        <w:rPr>
          <w:rFonts w:ascii="Times New Roman" w:eastAsia="Times New Roman" w:hAnsi="Times New Roman" w:cs="Times New Roman"/>
          <w:sz w:val="24"/>
          <w:szCs w:val="24"/>
        </w:rPr>
        <w:t>, ОПТ)</w:t>
      </w:r>
    </w:p>
    <w:p w:rsidR="00B93391" w:rsidRPr="00B93391" w:rsidRDefault="00B93391" w:rsidP="00B93391">
      <w:pPr>
        <w:spacing w:after="0" w:line="240" w:lineRule="auto"/>
        <w:ind w:left="-284"/>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lang w:val="kk-KZ"/>
        </w:rPr>
        <w:t>2.</w:t>
      </w:r>
      <w:r w:rsidRPr="00B93391">
        <w:rPr>
          <w:rFonts w:ascii="Times New Roman" w:eastAsia="Times New Roman" w:hAnsi="Times New Roman" w:cs="Times New Roman"/>
          <w:b/>
          <w:sz w:val="24"/>
          <w:szCs w:val="24"/>
        </w:rPr>
        <w:t xml:space="preserve">Указать нарушения режима работы за </w:t>
      </w:r>
      <w:r w:rsidRPr="00B93391">
        <w:rPr>
          <w:rFonts w:ascii="Times New Roman" w:eastAsia="Times New Roman" w:hAnsi="Times New Roman" w:cs="Times New Roman"/>
          <w:b/>
          <w:sz w:val="24"/>
          <w:szCs w:val="24"/>
          <w:lang w:val="kk-KZ"/>
        </w:rPr>
        <w:t>3</w:t>
      </w:r>
      <w:r w:rsidRPr="00B93391">
        <w:rPr>
          <w:rFonts w:ascii="Times New Roman" w:eastAsia="Times New Roman" w:hAnsi="Times New Roman" w:cs="Times New Roman"/>
          <w:b/>
          <w:sz w:val="24"/>
          <w:szCs w:val="24"/>
        </w:rPr>
        <w:t xml:space="preserve"> четверть </w:t>
      </w:r>
      <w:r w:rsidRPr="00B93391">
        <w:rPr>
          <w:rFonts w:ascii="Times New Roman" w:eastAsia="Times New Roman" w:hAnsi="Times New Roman" w:cs="Times New Roman"/>
          <w:sz w:val="24"/>
          <w:szCs w:val="24"/>
        </w:rPr>
        <w:t>( пропуски учащихся)</w:t>
      </w:r>
    </w:p>
    <w:p w:rsidR="00B93391" w:rsidRPr="00B93391" w:rsidRDefault="00B93391" w:rsidP="00B93391">
      <w:pPr>
        <w:spacing w:after="0" w:line="240" w:lineRule="auto"/>
        <w:ind w:left="-284"/>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3.О правилах этики родителей</w:t>
      </w:r>
      <w:r w:rsidRPr="00B93391">
        <w:rPr>
          <w:rFonts w:ascii="Times New Roman" w:eastAsia="Times New Roman" w:hAnsi="Times New Roman" w:cs="Times New Roman"/>
          <w:sz w:val="24"/>
          <w:szCs w:val="24"/>
        </w:rPr>
        <w:t>. Все вопросы, посещения проводить  после  уроков.</w:t>
      </w:r>
    </w:p>
    <w:p w:rsidR="00B93391" w:rsidRPr="00B93391" w:rsidRDefault="00B93391" w:rsidP="00B93391">
      <w:pPr>
        <w:spacing w:after="0" w:line="240" w:lineRule="auto"/>
        <w:ind w:left="-284"/>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 xml:space="preserve">4.Всеобуч </w:t>
      </w:r>
      <w:r w:rsidRPr="00B93391">
        <w:rPr>
          <w:rFonts w:ascii="Times New Roman" w:eastAsia="Times New Roman" w:hAnsi="Times New Roman" w:cs="Times New Roman"/>
          <w:sz w:val="24"/>
          <w:szCs w:val="24"/>
        </w:rPr>
        <w:t xml:space="preserve">(регулярное посещение школы, наличие объяснительных от родителей, </w:t>
      </w:r>
      <w:proofErr w:type="spellStart"/>
      <w:r w:rsidRPr="00B93391">
        <w:rPr>
          <w:rFonts w:ascii="Times New Roman" w:eastAsia="Times New Roman" w:hAnsi="Times New Roman" w:cs="Times New Roman"/>
          <w:sz w:val="24"/>
          <w:szCs w:val="24"/>
        </w:rPr>
        <w:t>мед</w:t>
      </w:r>
      <w:proofErr w:type="gramStart"/>
      <w:r w:rsidRPr="00B93391">
        <w:rPr>
          <w:rFonts w:ascii="Times New Roman" w:eastAsia="Times New Roman" w:hAnsi="Times New Roman" w:cs="Times New Roman"/>
          <w:sz w:val="24"/>
          <w:szCs w:val="24"/>
        </w:rPr>
        <w:t>.с</w:t>
      </w:r>
      <w:proofErr w:type="gramEnd"/>
      <w:r w:rsidRPr="00B93391">
        <w:rPr>
          <w:rFonts w:ascii="Times New Roman" w:eastAsia="Times New Roman" w:hAnsi="Times New Roman" w:cs="Times New Roman"/>
          <w:sz w:val="24"/>
          <w:szCs w:val="24"/>
        </w:rPr>
        <w:t>правок</w:t>
      </w:r>
      <w:proofErr w:type="spellEnd"/>
      <w:r w:rsidRPr="00B93391">
        <w:rPr>
          <w:rFonts w:ascii="Times New Roman" w:eastAsia="Times New Roman" w:hAnsi="Times New Roman" w:cs="Times New Roman"/>
          <w:sz w:val="24"/>
          <w:szCs w:val="24"/>
        </w:rPr>
        <w:t xml:space="preserve"> и др.документов при установлении причин непосещения школы, своевременное доведение родителями данной информации до классного руководителя). </w:t>
      </w:r>
    </w:p>
    <w:p w:rsidR="00B93391" w:rsidRPr="00B93391" w:rsidRDefault="00B93391" w:rsidP="00B93391">
      <w:pPr>
        <w:spacing w:after="0" w:line="240" w:lineRule="auto"/>
        <w:ind w:left="-284"/>
        <w:rPr>
          <w:rFonts w:ascii="Times New Roman" w:eastAsia="Times New Roman" w:hAnsi="Times New Roman" w:cs="Times New Roman"/>
          <w:b/>
          <w:sz w:val="24"/>
          <w:szCs w:val="24"/>
        </w:rPr>
      </w:pPr>
      <w:r w:rsidRPr="00B93391">
        <w:rPr>
          <w:rFonts w:ascii="Times New Roman" w:eastAsia="Times New Roman" w:hAnsi="Times New Roman" w:cs="Times New Roman"/>
          <w:b/>
          <w:sz w:val="24"/>
          <w:szCs w:val="24"/>
        </w:rPr>
        <w:t>5.Ознакомить с результатами посещения за 3 четверть;</w:t>
      </w:r>
    </w:p>
    <w:p w:rsidR="00B93391" w:rsidRPr="00B93391"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 xml:space="preserve">Регламент  вопросы </w:t>
      </w:r>
      <w:r w:rsidRPr="00B93391">
        <w:rPr>
          <w:rFonts w:ascii="Times New Roman" w:eastAsia="Times New Roman" w:hAnsi="Times New Roman" w:cs="Times New Roman"/>
          <w:sz w:val="24"/>
          <w:szCs w:val="24"/>
        </w:rPr>
        <w:t xml:space="preserve"> об  оказании </w:t>
      </w:r>
      <w:proofErr w:type="spellStart"/>
      <w:r w:rsidRPr="00B93391">
        <w:rPr>
          <w:rFonts w:ascii="Times New Roman" w:eastAsia="Times New Roman" w:hAnsi="Times New Roman" w:cs="Times New Roman"/>
          <w:sz w:val="24"/>
          <w:szCs w:val="24"/>
        </w:rPr>
        <w:t>гос</w:t>
      </w:r>
      <w:proofErr w:type="gramStart"/>
      <w:r w:rsidRPr="00B93391">
        <w:rPr>
          <w:rFonts w:ascii="Times New Roman" w:eastAsia="Times New Roman" w:hAnsi="Times New Roman" w:cs="Times New Roman"/>
          <w:sz w:val="24"/>
          <w:szCs w:val="24"/>
        </w:rPr>
        <w:t>.у</w:t>
      </w:r>
      <w:proofErr w:type="gramEnd"/>
      <w:r w:rsidRPr="00B93391">
        <w:rPr>
          <w:rFonts w:ascii="Times New Roman" w:eastAsia="Times New Roman" w:hAnsi="Times New Roman" w:cs="Times New Roman"/>
          <w:sz w:val="24"/>
          <w:szCs w:val="24"/>
        </w:rPr>
        <w:t>слуг</w:t>
      </w:r>
      <w:proofErr w:type="spellEnd"/>
      <w:r w:rsidRPr="00B93391">
        <w:rPr>
          <w:rFonts w:ascii="Times New Roman" w:eastAsia="Times New Roman" w:hAnsi="Times New Roman" w:cs="Times New Roman"/>
          <w:sz w:val="24"/>
          <w:szCs w:val="24"/>
        </w:rPr>
        <w:t>, о документах, подтверждающие право на о</w:t>
      </w:r>
      <w:r w:rsidR="00C325D2">
        <w:rPr>
          <w:rFonts w:ascii="Times New Roman" w:eastAsia="Times New Roman" w:hAnsi="Times New Roman" w:cs="Times New Roman"/>
          <w:sz w:val="24"/>
          <w:szCs w:val="24"/>
        </w:rPr>
        <w:t>казание помощи.</w:t>
      </w:r>
    </w:p>
    <w:p w:rsidR="00B93391" w:rsidRPr="00B93391"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Напомнить</w:t>
      </w:r>
      <w:r w:rsidRPr="00B93391">
        <w:rPr>
          <w:rFonts w:ascii="Times New Roman" w:eastAsia="Times New Roman" w:hAnsi="Times New Roman" w:cs="Times New Roman"/>
          <w:sz w:val="24"/>
          <w:szCs w:val="24"/>
        </w:rPr>
        <w:t xml:space="preserve">   «Правила ВТР»</w:t>
      </w:r>
      <w:r w:rsidR="00C325D2">
        <w:rPr>
          <w:rFonts w:ascii="Times New Roman" w:eastAsia="Times New Roman" w:hAnsi="Times New Roman" w:cs="Times New Roman"/>
          <w:sz w:val="24"/>
          <w:szCs w:val="24"/>
        </w:rPr>
        <w:t xml:space="preserve"> </w:t>
      </w:r>
      <w:r w:rsidRPr="00B93391">
        <w:rPr>
          <w:rFonts w:ascii="Times New Roman" w:eastAsia="Times New Roman" w:hAnsi="Times New Roman" w:cs="Times New Roman"/>
          <w:sz w:val="24"/>
          <w:szCs w:val="24"/>
        </w:rPr>
        <w:t xml:space="preserve"> есть в  </w:t>
      </w:r>
      <w:proofErr w:type="spellStart"/>
      <w:r w:rsidRPr="00B93391">
        <w:rPr>
          <w:rFonts w:ascii="Times New Roman" w:eastAsia="Times New Roman" w:hAnsi="Times New Roman" w:cs="Times New Roman"/>
          <w:sz w:val="24"/>
          <w:szCs w:val="24"/>
        </w:rPr>
        <w:t>щкольных</w:t>
      </w:r>
      <w:proofErr w:type="spellEnd"/>
      <w:r w:rsidR="00C325D2">
        <w:rPr>
          <w:rFonts w:ascii="Times New Roman" w:eastAsia="Times New Roman" w:hAnsi="Times New Roman" w:cs="Times New Roman"/>
          <w:sz w:val="24"/>
          <w:szCs w:val="24"/>
        </w:rPr>
        <w:t xml:space="preserve"> </w:t>
      </w:r>
      <w:r w:rsidRPr="00B93391">
        <w:rPr>
          <w:rFonts w:ascii="Times New Roman" w:eastAsia="Times New Roman" w:hAnsi="Times New Roman" w:cs="Times New Roman"/>
          <w:sz w:val="24"/>
          <w:szCs w:val="24"/>
        </w:rPr>
        <w:t xml:space="preserve"> дневниках.</w:t>
      </w:r>
    </w:p>
    <w:p w:rsidR="00B93391" w:rsidRPr="00B93391"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Организация питания учащихся</w:t>
      </w:r>
      <w:r w:rsidRPr="00B93391">
        <w:rPr>
          <w:rFonts w:ascii="Times New Roman" w:eastAsia="Times New Roman" w:hAnsi="Times New Roman" w:cs="Times New Roman"/>
          <w:sz w:val="24"/>
          <w:szCs w:val="24"/>
        </w:rPr>
        <w:t xml:space="preserve"> охват 100 %  </w:t>
      </w:r>
    </w:p>
    <w:p w:rsidR="00C325D2"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C325D2">
        <w:rPr>
          <w:rFonts w:ascii="Times New Roman" w:eastAsia="Times New Roman" w:hAnsi="Times New Roman" w:cs="Times New Roman"/>
          <w:b/>
          <w:sz w:val="24"/>
          <w:szCs w:val="24"/>
        </w:rPr>
        <w:t>Правила для учащихся</w:t>
      </w:r>
      <w:r w:rsidRPr="00C325D2">
        <w:rPr>
          <w:rFonts w:ascii="Times New Roman" w:eastAsia="Times New Roman" w:hAnsi="Times New Roman" w:cs="Times New Roman"/>
          <w:sz w:val="24"/>
          <w:szCs w:val="24"/>
        </w:rPr>
        <w:t xml:space="preserve"> пользование сотовыми телефонами,  наличие сменной обуви. </w:t>
      </w:r>
    </w:p>
    <w:p w:rsidR="00B93391" w:rsidRPr="00C325D2"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C325D2">
        <w:rPr>
          <w:rFonts w:ascii="Times New Roman" w:eastAsia="Times New Roman" w:hAnsi="Times New Roman" w:cs="Times New Roman"/>
          <w:b/>
          <w:sz w:val="24"/>
          <w:szCs w:val="24"/>
        </w:rPr>
        <w:t>Итоги учебной деятельности школы за 3 четверть</w:t>
      </w:r>
      <w:r w:rsidR="009866FF">
        <w:rPr>
          <w:rFonts w:ascii="Times New Roman" w:eastAsia="Times New Roman" w:hAnsi="Times New Roman" w:cs="Times New Roman"/>
          <w:b/>
          <w:sz w:val="24"/>
          <w:szCs w:val="24"/>
        </w:rPr>
        <w:t xml:space="preserve"> </w:t>
      </w:r>
      <w:r w:rsidR="009866FF" w:rsidRPr="009866FF">
        <w:rPr>
          <w:rFonts w:ascii="Times New Roman" w:eastAsia="Times New Roman" w:hAnsi="Times New Roman" w:cs="Times New Roman"/>
          <w:sz w:val="24"/>
          <w:szCs w:val="24"/>
        </w:rPr>
        <w:t>табель успеваемости,</w:t>
      </w:r>
      <w:r w:rsidR="009866FF">
        <w:rPr>
          <w:rFonts w:ascii="Times New Roman" w:eastAsia="Times New Roman" w:hAnsi="Times New Roman" w:cs="Times New Roman"/>
          <w:b/>
          <w:sz w:val="24"/>
          <w:szCs w:val="24"/>
        </w:rPr>
        <w:t xml:space="preserve"> </w:t>
      </w:r>
      <w:r w:rsidRPr="00C325D2">
        <w:rPr>
          <w:rFonts w:ascii="Times New Roman" w:eastAsia="Times New Roman" w:hAnsi="Times New Roman" w:cs="Times New Roman"/>
          <w:sz w:val="24"/>
          <w:szCs w:val="24"/>
        </w:rPr>
        <w:t xml:space="preserve"> улучшить качество подготовленности учащихся к урокам, повышение контроля и роли семьи в улучшении качества знаний </w:t>
      </w:r>
      <w:r w:rsidR="00547B84">
        <w:rPr>
          <w:rFonts w:ascii="Times New Roman" w:eastAsia="Times New Roman" w:hAnsi="Times New Roman" w:cs="Times New Roman"/>
          <w:sz w:val="24"/>
          <w:szCs w:val="24"/>
        </w:rPr>
        <w:t xml:space="preserve">4 </w:t>
      </w:r>
      <w:r w:rsidRPr="00C325D2">
        <w:rPr>
          <w:rFonts w:ascii="Times New Roman" w:eastAsia="Times New Roman" w:hAnsi="Times New Roman" w:cs="Times New Roman"/>
          <w:sz w:val="24"/>
          <w:szCs w:val="24"/>
        </w:rPr>
        <w:t xml:space="preserve">учащихся, наличие и заполнение дневников. </w:t>
      </w:r>
      <w:r w:rsidRPr="00C325D2">
        <w:rPr>
          <w:rFonts w:ascii="Times New Roman" w:eastAsia="Times New Roman" w:hAnsi="Times New Roman" w:cs="Times New Roman"/>
          <w:b/>
          <w:sz w:val="24"/>
          <w:szCs w:val="24"/>
        </w:rPr>
        <w:t>Лучшие результаты:  техника  чтени</w:t>
      </w:r>
      <w:proofErr w:type="gramStart"/>
      <w:r w:rsidRPr="00C325D2">
        <w:rPr>
          <w:rFonts w:ascii="Times New Roman" w:eastAsia="Times New Roman" w:hAnsi="Times New Roman" w:cs="Times New Roman"/>
          <w:b/>
          <w:sz w:val="24"/>
          <w:szCs w:val="24"/>
        </w:rPr>
        <w:t>я</w:t>
      </w:r>
      <w:r w:rsidRPr="00C325D2">
        <w:rPr>
          <w:rFonts w:ascii="Times New Roman" w:eastAsia="Times New Roman" w:hAnsi="Times New Roman" w:cs="Times New Roman"/>
          <w:sz w:val="24"/>
          <w:szCs w:val="24"/>
        </w:rPr>
        <w:t>-</w:t>
      </w:r>
      <w:proofErr w:type="gramEnd"/>
      <w:r w:rsidRPr="00C325D2">
        <w:rPr>
          <w:rFonts w:ascii="Times New Roman" w:eastAsia="Times New Roman" w:hAnsi="Times New Roman" w:cs="Times New Roman"/>
          <w:sz w:val="24"/>
          <w:szCs w:val="24"/>
        </w:rPr>
        <w:t xml:space="preserve"> </w:t>
      </w:r>
      <w:r w:rsidR="00C325D2">
        <w:rPr>
          <w:rFonts w:ascii="Times New Roman" w:eastAsia="Times New Roman" w:hAnsi="Times New Roman" w:cs="Times New Roman"/>
          <w:sz w:val="24"/>
          <w:szCs w:val="24"/>
        </w:rPr>
        <w:t xml:space="preserve"> </w:t>
      </w:r>
      <w:proofErr w:type="spellStart"/>
      <w:r w:rsidR="00C325D2">
        <w:rPr>
          <w:rFonts w:ascii="Times New Roman" w:eastAsia="Times New Roman" w:hAnsi="Times New Roman" w:cs="Times New Roman"/>
          <w:sz w:val="24"/>
          <w:szCs w:val="24"/>
        </w:rPr>
        <w:t>Досжар</w:t>
      </w:r>
      <w:proofErr w:type="spellEnd"/>
      <w:r w:rsidR="00C325D2">
        <w:rPr>
          <w:rFonts w:ascii="Times New Roman" w:eastAsia="Times New Roman" w:hAnsi="Times New Roman" w:cs="Times New Roman"/>
          <w:sz w:val="24"/>
          <w:szCs w:val="24"/>
        </w:rPr>
        <w:t xml:space="preserve"> А.</w:t>
      </w:r>
      <w:r w:rsidRPr="00C325D2">
        <w:rPr>
          <w:rFonts w:ascii="Times New Roman" w:eastAsia="Times New Roman" w:hAnsi="Times New Roman" w:cs="Times New Roman"/>
          <w:sz w:val="24"/>
          <w:szCs w:val="24"/>
        </w:rPr>
        <w:t xml:space="preserve">, по физической культуре – </w:t>
      </w:r>
      <w:proofErr w:type="spellStart"/>
      <w:r w:rsidR="00547B84">
        <w:rPr>
          <w:rFonts w:ascii="Times New Roman" w:eastAsia="Times New Roman" w:hAnsi="Times New Roman" w:cs="Times New Roman"/>
          <w:sz w:val="24"/>
          <w:szCs w:val="24"/>
        </w:rPr>
        <w:t>Танат</w:t>
      </w:r>
      <w:proofErr w:type="spellEnd"/>
      <w:r w:rsidR="00547B84">
        <w:rPr>
          <w:rFonts w:ascii="Times New Roman" w:eastAsia="Times New Roman" w:hAnsi="Times New Roman" w:cs="Times New Roman"/>
          <w:sz w:val="24"/>
          <w:szCs w:val="24"/>
        </w:rPr>
        <w:t xml:space="preserve"> Б.</w:t>
      </w:r>
      <w:r w:rsidRPr="00C325D2">
        <w:rPr>
          <w:rFonts w:ascii="Times New Roman" w:eastAsia="Times New Roman" w:hAnsi="Times New Roman" w:cs="Times New Roman"/>
          <w:sz w:val="24"/>
          <w:szCs w:val="24"/>
        </w:rPr>
        <w:t>.</w:t>
      </w:r>
      <w:r w:rsidR="00547B84">
        <w:rPr>
          <w:rFonts w:ascii="Times New Roman" w:eastAsia="Times New Roman" w:hAnsi="Times New Roman" w:cs="Times New Roman"/>
          <w:sz w:val="24"/>
          <w:szCs w:val="24"/>
        </w:rPr>
        <w:t xml:space="preserve"> ,</w:t>
      </w:r>
      <w:r w:rsidR="00547B84" w:rsidRPr="00547B84">
        <w:rPr>
          <w:rFonts w:ascii="Times New Roman" w:eastAsia="Times New Roman" w:hAnsi="Times New Roman" w:cs="Times New Roman"/>
          <w:b/>
          <w:sz w:val="24"/>
          <w:szCs w:val="24"/>
        </w:rPr>
        <w:t>качество знаний</w:t>
      </w:r>
      <w:r w:rsidR="00547B84">
        <w:rPr>
          <w:rFonts w:ascii="Times New Roman" w:eastAsia="Times New Roman" w:hAnsi="Times New Roman" w:cs="Times New Roman"/>
          <w:sz w:val="24"/>
          <w:szCs w:val="24"/>
        </w:rPr>
        <w:t xml:space="preserve">  </w:t>
      </w:r>
      <w:r w:rsidR="00547B84" w:rsidRPr="00547B84">
        <w:rPr>
          <w:rFonts w:ascii="Times New Roman" w:eastAsia="Times New Roman" w:hAnsi="Times New Roman" w:cs="Times New Roman"/>
          <w:sz w:val="24"/>
          <w:szCs w:val="24"/>
        </w:rPr>
        <w:t>8 «а» класса</w:t>
      </w:r>
      <w:r w:rsidR="00547B84">
        <w:rPr>
          <w:rFonts w:ascii="Times New Roman" w:eastAsia="Times New Roman" w:hAnsi="Times New Roman" w:cs="Times New Roman"/>
          <w:sz w:val="24"/>
          <w:szCs w:val="24"/>
        </w:rPr>
        <w:t xml:space="preserve">   за 3 четверть  75 %</w:t>
      </w:r>
    </w:p>
    <w:p w:rsidR="00B93391" w:rsidRPr="00B93391"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B93391">
        <w:rPr>
          <w:rFonts w:ascii="Times New Roman" w:eastAsia="Times New Roman" w:hAnsi="Times New Roman" w:cs="Times New Roman"/>
          <w:sz w:val="24"/>
          <w:szCs w:val="24"/>
        </w:rPr>
        <w:t xml:space="preserve"> </w:t>
      </w:r>
      <w:r w:rsidRPr="00B93391">
        <w:rPr>
          <w:rFonts w:ascii="Times New Roman" w:eastAsia="Times New Roman" w:hAnsi="Times New Roman" w:cs="Times New Roman"/>
          <w:b/>
          <w:sz w:val="24"/>
          <w:szCs w:val="24"/>
        </w:rPr>
        <w:t>Подготовка  к переводным  экзаменам</w:t>
      </w:r>
      <w:r w:rsidRPr="00B93391">
        <w:rPr>
          <w:rFonts w:ascii="Times New Roman" w:eastAsia="Times New Roman" w:hAnsi="Times New Roman" w:cs="Times New Roman"/>
          <w:sz w:val="24"/>
          <w:szCs w:val="24"/>
        </w:rPr>
        <w:t xml:space="preserve">  - алгебра, английский язык</w:t>
      </w:r>
      <w:r w:rsidR="00547B84">
        <w:rPr>
          <w:rFonts w:ascii="Times New Roman" w:eastAsia="Times New Roman" w:hAnsi="Times New Roman" w:cs="Times New Roman"/>
          <w:sz w:val="24"/>
          <w:szCs w:val="24"/>
        </w:rPr>
        <w:t>. Учащиеся 8 «а» завели тетради.</w:t>
      </w:r>
    </w:p>
    <w:p w:rsidR="00B93391" w:rsidRPr="00B93391"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 xml:space="preserve">Итоги воспитательной работы за 3 четверть  </w:t>
      </w:r>
      <w:r w:rsidRPr="00B93391">
        <w:rPr>
          <w:rFonts w:ascii="Times New Roman" w:eastAsia="Times New Roman" w:hAnsi="Times New Roman" w:cs="Times New Roman"/>
          <w:sz w:val="24"/>
          <w:szCs w:val="24"/>
        </w:rPr>
        <w:t>100 % участие</w:t>
      </w:r>
      <w:r w:rsidR="00547B84">
        <w:rPr>
          <w:rFonts w:ascii="Times New Roman" w:eastAsia="Times New Roman" w:hAnsi="Times New Roman" w:cs="Times New Roman"/>
          <w:sz w:val="24"/>
          <w:szCs w:val="24"/>
        </w:rPr>
        <w:t xml:space="preserve"> в  мероприятиях</w:t>
      </w:r>
      <w:r w:rsidRPr="00B93391">
        <w:rPr>
          <w:rFonts w:ascii="Times New Roman" w:eastAsia="Times New Roman" w:hAnsi="Times New Roman" w:cs="Times New Roman"/>
          <w:sz w:val="24"/>
          <w:szCs w:val="24"/>
        </w:rPr>
        <w:t>.</w:t>
      </w:r>
    </w:p>
    <w:p w:rsidR="00B93391" w:rsidRPr="00B93391" w:rsidRDefault="00B93391" w:rsidP="00B93391">
      <w:pPr>
        <w:numPr>
          <w:ilvl w:val="0"/>
          <w:numId w:val="2"/>
        </w:numPr>
        <w:spacing w:after="0" w:line="240" w:lineRule="auto"/>
        <w:ind w:left="-142" w:hanging="142"/>
        <w:rPr>
          <w:rFonts w:ascii="Times New Roman" w:eastAsia="Times New Roman" w:hAnsi="Times New Roman" w:cs="Times New Roman"/>
          <w:sz w:val="24"/>
          <w:szCs w:val="24"/>
        </w:rPr>
      </w:pPr>
      <w:r w:rsidRPr="00B93391">
        <w:rPr>
          <w:rFonts w:ascii="Times New Roman" w:eastAsia="Times New Roman" w:hAnsi="Times New Roman" w:cs="Times New Roman"/>
          <w:sz w:val="24"/>
          <w:szCs w:val="24"/>
        </w:rPr>
        <w:t xml:space="preserve"> (результаты, успехи учащихся по школе</w:t>
      </w:r>
      <w:proofErr w:type="gramStart"/>
      <w:r w:rsidRPr="00B93391">
        <w:rPr>
          <w:rFonts w:ascii="Times New Roman" w:eastAsia="Times New Roman" w:hAnsi="Times New Roman" w:cs="Times New Roman"/>
          <w:sz w:val="24"/>
          <w:szCs w:val="24"/>
        </w:rPr>
        <w:t xml:space="preserve"> ,</w:t>
      </w:r>
      <w:proofErr w:type="gramEnd"/>
      <w:r w:rsidRPr="00B93391">
        <w:rPr>
          <w:rFonts w:ascii="Times New Roman" w:eastAsia="Times New Roman" w:hAnsi="Times New Roman" w:cs="Times New Roman"/>
          <w:sz w:val="24"/>
          <w:szCs w:val="24"/>
        </w:rPr>
        <w:t xml:space="preserve">отметить самых активных учащихся); </w:t>
      </w:r>
    </w:p>
    <w:tbl>
      <w:tblPr>
        <w:tblStyle w:val="a8"/>
        <w:tblW w:w="10886" w:type="dxa"/>
        <w:tblInd w:w="-318" w:type="dxa"/>
        <w:tblLayout w:type="fixed"/>
        <w:tblLook w:val="04A0"/>
      </w:tblPr>
      <w:tblGrid>
        <w:gridCol w:w="1497"/>
        <w:gridCol w:w="2994"/>
        <w:gridCol w:w="2041"/>
        <w:gridCol w:w="1769"/>
        <w:gridCol w:w="952"/>
        <w:gridCol w:w="1633"/>
      </w:tblGrid>
      <w:tr w:rsidR="00B93391" w:rsidRPr="00B93391" w:rsidTr="00F12F06">
        <w:trPr>
          <w:trHeight w:val="419"/>
        </w:trPr>
        <w:tc>
          <w:tcPr>
            <w:tcW w:w="1497"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 xml:space="preserve">Уровень </w:t>
            </w:r>
          </w:p>
        </w:tc>
        <w:tc>
          <w:tcPr>
            <w:tcW w:w="2994"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Название конкурса</w:t>
            </w:r>
          </w:p>
        </w:tc>
        <w:tc>
          <w:tcPr>
            <w:tcW w:w="2041"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1 место</w:t>
            </w:r>
          </w:p>
        </w:tc>
        <w:tc>
          <w:tcPr>
            <w:tcW w:w="1769"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2 место</w:t>
            </w:r>
          </w:p>
        </w:tc>
        <w:tc>
          <w:tcPr>
            <w:tcW w:w="952"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 xml:space="preserve">   3 место</w:t>
            </w:r>
          </w:p>
        </w:tc>
        <w:tc>
          <w:tcPr>
            <w:tcW w:w="1633"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 xml:space="preserve">                           сертификаты</w:t>
            </w:r>
          </w:p>
        </w:tc>
      </w:tr>
      <w:tr w:rsidR="00B93391" w:rsidRPr="00B93391" w:rsidTr="00F12F06">
        <w:trPr>
          <w:trHeight w:val="125"/>
        </w:trPr>
        <w:tc>
          <w:tcPr>
            <w:tcW w:w="1497"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Школьный</w:t>
            </w:r>
          </w:p>
        </w:tc>
        <w:tc>
          <w:tcPr>
            <w:tcW w:w="2994" w:type="dxa"/>
          </w:tcPr>
          <w:p w:rsidR="00B93391" w:rsidRPr="00B93391" w:rsidRDefault="00B93391"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Қазақ тілі мен қазақ әдебиет</w:t>
            </w:r>
          </w:p>
        </w:tc>
        <w:tc>
          <w:tcPr>
            <w:tcW w:w="2041" w:type="dxa"/>
          </w:tcPr>
          <w:p w:rsidR="00B93391" w:rsidRPr="00B93391" w:rsidRDefault="00B93391" w:rsidP="00FE7054">
            <w:pPr>
              <w:pStyle w:val="a6"/>
              <w:rPr>
                <w:rFonts w:ascii="Times New Roman" w:hAnsi="Times New Roman" w:cs="Times New Roman"/>
                <w:sz w:val="24"/>
                <w:szCs w:val="24"/>
              </w:rPr>
            </w:pPr>
          </w:p>
        </w:tc>
        <w:tc>
          <w:tcPr>
            <w:tcW w:w="1769" w:type="dxa"/>
          </w:tcPr>
          <w:p w:rsidR="00B93391" w:rsidRPr="00B93391" w:rsidRDefault="00B93391" w:rsidP="00FE7054">
            <w:pPr>
              <w:pStyle w:val="a6"/>
              <w:rPr>
                <w:rFonts w:ascii="Times New Roman" w:hAnsi="Times New Roman" w:cs="Times New Roman"/>
                <w:sz w:val="24"/>
                <w:szCs w:val="24"/>
                <w:lang w:val="kk-KZ"/>
              </w:rPr>
            </w:pPr>
          </w:p>
        </w:tc>
        <w:tc>
          <w:tcPr>
            <w:tcW w:w="952"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lang w:val="kk-KZ"/>
              </w:rPr>
              <w:t>8  «</w:t>
            </w:r>
            <w:r w:rsidRPr="00B93391">
              <w:rPr>
                <w:rFonts w:ascii="Times New Roman" w:hAnsi="Times New Roman" w:cs="Times New Roman"/>
                <w:sz w:val="24"/>
                <w:szCs w:val="24"/>
              </w:rPr>
              <w:t>а»</w:t>
            </w:r>
          </w:p>
        </w:tc>
        <w:tc>
          <w:tcPr>
            <w:tcW w:w="1633"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грамота</w:t>
            </w:r>
          </w:p>
        </w:tc>
      </w:tr>
      <w:tr w:rsidR="00B93391" w:rsidRPr="00B93391" w:rsidTr="00F12F06">
        <w:trPr>
          <w:trHeight w:val="285"/>
        </w:trPr>
        <w:tc>
          <w:tcPr>
            <w:tcW w:w="1497" w:type="dxa"/>
          </w:tcPr>
          <w:p w:rsidR="00B93391" w:rsidRPr="00B93391" w:rsidRDefault="00B93391" w:rsidP="00FE7054">
            <w:pPr>
              <w:pStyle w:val="a6"/>
              <w:rPr>
                <w:rFonts w:ascii="Times New Roman" w:hAnsi="Times New Roman" w:cs="Times New Roman"/>
                <w:sz w:val="24"/>
                <w:szCs w:val="24"/>
              </w:rPr>
            </w:pPr>
          </w:p>
        </w:tc>
        <w:tc>
          <w:tcPr>
            <w:tcW w:w="2994" w:type="dxa"/>
          </w:tcPr>
          <w:p w:rsidR="00B93391" w:rsidRPr="00B93391" w:rsidRDefault="00B93391"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Физика, информатика, математика</w:t>
            </w:r>
          </w:p>
        </w:tc>
        <w:tc>
          <w:tcPr>
            <w:tcW w:w="2041" w:type="dxa"/>
          </w:tcPr>
          <w:p w:rsidR="00B93391" w:rsidRPr="00B93391" w:rsidRDefault="00B93391" w:rsidP="00FE7054">
            <w:pPr>
              <w:pStyle w:val="a6"/>
              <w:rPr>
                <w:rFonts w:ascii="Times New Roman" w:hAnsi="Times New Roman" w:cs="Times New Roman"/>
                <w:sz w:val="24"/>
                <w:szCs w:val="24"/>
              </w:rPr>
            </w:pPr>
          </w:p>
        </w:tc>
        <w:tc>
          <w:tcPr>
            <w:tcW w:w="1769" w:type="dxa"/>
          </w:tcPr>
          <w:p w:rsidR="00B93391" w:rsidRPr="00B93391" w:rsidRDefault="00B93391"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Аманбек Ф.</w:t>
            </w:r>
          </w:p>
        </w:tc>
        <w:tc>
          <w:tcPr>
            <w:tcW w:w="952" w:type="dxa"/>
          </w:tcPr>
          <w:p w:rsidR="00B93391" w:rsidRPr="00B93391" w:rsidRDefault="00B93391"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8  «</w:t>
            </w:r>
            <w:r w:rsidRPr="00B93391">
              <w:rPr>
                <w:rFonts w:ascii="Times New Roman" w:hAnsi="Times New Roman" w:cs="Times New Roman"/>
                <w:sz w:val="24"/>
                <w:szCs w:val="24"/>
              </w:rPr>
              <w:t>а»</w:t>
            </w:r>
          </w:p>
        </w:tc>
        <w:tc>
          <w:tcPr>
            <w:tcW w:w="1633"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грамота</w:t>
            </w:r>
          </w:p>
        </w:tc>
      </w:tr>
      <w:tr w:rsidR="00B93391" w:rsidRPr="00B93391" w:rsidTr="00F12F06">
        <w:trPr>
          <w:trHeight w:val="392"/>
        </w:trPr>
        <w:tc>
          <w:tcPr>
            <w:tcW w:w="1497"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Районный</w:t>
            </w:r>
          </w:p>
        </w:tc>
        <w:tc>
          <w:tcPr>
            <w:tcW w:w="2994"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lang w:val="kk-KZ"/>
              </w:rPr>
              <w:t>«Твой стиль»</w:t>
            </w:r>
          </w:p>
        </w:tc>
        <w:tc>
          <w:tcPr>
            <w:tcW w:w="2041" w:type="dxa"/>
          </w:tcPr>
          <w:p w:rsidR="00B93391" w:rsidRPr="00B93391" w:rsidRDefault="00B93391" w:rsidP="00FE7054">
            <w:pPr>
              <w:pStyle w:val="a6"/>
              <w:rPr>
                <w:rFonts w:ascii="Times New Roman" w:hAnsi="Times New Roman" w:cs="Times New Roman"/>
                <w:sz w:val="24"/>
                <w:szCs w:val="24"/>
                <w:lang w:val="kk-KZ"/>
              </w:rPr>
            </w:pPr>
          </w:p>
        </w:tc>
        <w:tc>
          <w:tcPr>
            <w:tcW w:w="1769" w:type="dxa"/>
          </w:tcPr>
          <w:p w:rsidR="00B93391" w:rsidRPr="00B93391" w:rsidRDefault="00B93391"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Айболат Т.</w:t>
            </w:r>
          </w:p>
        </w:tc>
        <w:tc>
          <w:tcPr>
            <w:tcW w:w="952" w:type="dxa"/>
          </w:tcPr>
          <w:p w:rsidR="00B93391" w:rsidRPr="00B93391" w:rsidRDefault="00B93391" w:rsidP="00FE7054">
            <w:pPr>
              <w:pStyle w:val="a6"/>
              <w:rPr>
                <w:rFonts w:ascii="Times New Roman" w:hAnsi="Times New Roman" w:cs="Times New Roman"/>
                <w:sz w:val="24"/>
                <w:szCs w:val="24"/>
              </w:rPr>
            </w:pPr>
          </w:p>
        </w:tc>
        <w:tc>
          <w:tcPr>
            <w:tcW w:w="1633" w:type="dxa"/>
          </w:tcPr>
          <w:p w:rsidR="00B93391" w:rsidRPr="00B93391" w:rsidRDefault="00B93391"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грамота</w:t>
            </w:r>
          </w:p>
        </w:tc>
      </w:tr>
      <w:tr w:rsidR="00B93391" w:rsidRPr="00B93391" w:rsidTr="00F12F06">
        <w:trPr>
          <w:trHeight w:val="401"/>
        </w:trPr>
        <w:tc>
          <w:tcPr>
            <w:tcW w:w="1497"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Международный</w:t>
            </w:r>
          </w:p>
          <w:p w:rsidR="00B93391" w:rsidRPr="00B93391" w:rsidRDefault="00B93391" w:rsidP="00FE7054">
            <w:pPr>
              <w:pStyle w:val="a6"/>
              <w:rPr>
                <w:rFonts w:ascii="Times New Roman" w:hAnsi="Times New Roman" w:cs="Times New Roman"/>
                <w:sz w:val="24"/>
                <w:szCs w:val="24"/>
              </w:rPr>
            </w:pPr>
          </w:p>
        </w:tc>
        <w:tc>
          <w:tcPr>
            <w:tcW w:w="2994" w:type="dxa"/>
          </w:tcPr>
          <w:p w:rsid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«Алые паруса»</w:t>
            </w:r>
          </w:p>
          <w:p w:rsidR="00547B84" w:rsidRDefault="00547B84" w:rsidP="00FE7054">
            <w:pPr>
              <w:pStyle w:val="a6"/>
              <w:rPr>
                <w:rFonts w:ascii="Times New Roman" w:hAnsi="Times New Roman" w:cs="Times New Roman"/>
                <w:sz w:val="24"/>
                <w:szCs w:val="24"/>
              </w:rPr>
            </w:pPr>
          </w:p>
          <w:p w:rsidR="00547B84" w:rsidRDefault="00547B84" w:rsidP="00547B84">
            <w:pPr>
              <w:pStyle w:val="a6"/>
              <w:rPr>
                <w:rFonts w:ascii="Times New Roman" w:hAnsi="Times New Roman" w:cs="Times New Roman"/>
                <w:sz w:val="24"/>
                <w:szCs w:val="24"/>
              </w:rPr>
            </w:pPr>
            <w:r w:rsidRPr="00B93391">
              <w:rPr>
                <w:rFonts w:ascii="Times New Roman" w:hAnsi="Times New Roman" w:cs="Times New Roman"/>
                <w:sz w:val="24"/>
                <w:szCs w:val="24"/>
              </w:rPr>
              <w:t>«Уроки английского»</w:t>
            </w:r>
          </w:p>
          <w:p w:rsidR="00547B84" w:rsidRPr="00B93391" w:rsidRDefault="00547B84" w:rsidP="00FE7054">
            <w:pPr>
              <w:pStyle w:val="a6"/>
              <w:rPr>
                <w:rFonts w:ascii="Times New Roman" w:hAnsi="Times New Roman" w:cs="Times New Roman"/>
                <w:sz w:val="24"/>
                <w:szCs w:val="24"/>
              </w:rPr>
            </w:pPr>
          </w:p>
        </w:tc>
        <w:tc>
          <w:tcPr>
            <w:tcW w:w="2041" w:type="dxa"/>
          </w:tcPr>
          <w:p w:rsidR="00B93391" w:rsidRPr="00B93391" w:rsidRDefault="00B93391" w:rsidP="00FE7054">
            <w:pPr>
              <w:pStyle w:val="a6"/>
              <w:rPr>
                <w:rFonts w:ascii="Times New Roman" w:hAnsi="Times New Roman" w:cs="Times New Roman"/>
                <w:sz w:val="24"/>
                <w:szCs w:val="24"/>
              </w:rPr>
            </w:pPr>
            <w:proofErr w:type="spellStart"/>
            <w:r w:rsidRPr="00B93391">
              <w:rPr>
                <w:rFonts w:ascii="Times New Roman" w:hAnsi="Times New Roman" w:cs="Times New Roman"/>
                <w:sz w:val="24"/>
                <w:szCs w:val="24"/>
              </w:rPr>
              <w:t>Аманбек</w:t>
            </w:r>
            <w:proofErr w:type="spellEnd"/>
            <w:r w:rsidRPr="00B93391">
              <w:rPr>
                <w:rFonts w:ascii="Times New Roman" w:hAnsi="Times New Roman" w:cs="Times New Roman"/>
                <w:sz w:val="24"/>
                <w:szCs w:val="24"/>
              </w:rPr>
              <w:t xml:space="preserve"> Ф.</w:t>
            </w:r>
          </w:p>
          <w:p w:rsidR="00B93391" w:rsidRDefault="00B93391" w:rsidP="00FE7054">
            <w:pPr>
              <w:pStyle w:val="a6"/>
              <w:rPr>
                <w:rFonts w:ascii="Times New Roman" w:hAnsi="Times New Roman" w:cs="Times New Roman"/>
                <w:sz w:val="24"/>
                <w:szCs w:val="24"/>
              </w:rPr>
            </w:pPr>
            <w:proofErr w:type="spellStart"/>
            <w:r w:rsidRPr="00B93391">
              <w:rPr>
                <w:rFonts w:ascii="Times New Roman" w:hAnsi="Times New Roman" w:cs="Times New Roman"/>
                <w:sz w:val="24"/>
                <w:szCs w:val="24"/>
              </w:rPr>
              <w:t>Досжар</w:t>
            </w:r>
            <w:proofErr w:type="spellEnd"/>
            <w:r w:rsidRPr="00B93391">
              <w:rPr>
                <w:rFonts w:ascii="Times New Roman" w:hAnsi="Times New Roman" w:cs="Times New Roman"/>
                <w:sz w:val="24"/>
                <w:szCs w:val="24"/>
              </w:rPr>
              <w:t xml:space="preserve"> А.</w:t>
            </w:r>
          </w:p>
          <w:p w:rsidR="000E1FAD" w:rsidRPr="00B93391" w:rsidRDefault="000E1FAD" w:rsidP="000E1FAD">
            <w:pPr>
              <w:pStyle w:val="a6"/>
              <w:rPr>
                <w:rFonts w:ascii="Times New Roman" w:hAnsi="Times New Roman" w:cs="Times New Roman"/>
                <w:sz w:val="24"/>
                <w:szCs w:val="24"/>
              </w:rPr>
            </w:pPr>
            <w:proofErr w:type="spellStart"/>
            <w:r w:rsidRPr="00B93391">
              <w:rPr>
                <w:rFonts w:ascii="Times New Roman" w:hAnsi="Times New Roman" w:cs="Times New Roman"/>
                <w:sz w:val="24"/>
                <w:szCs w:val="24"/>
              </w:rPr>
              <w:t>Аманбек</w:t>
            </w:r>
            <w:proofErr w:type="spellEnd"/>
            <w:r w:rsidRPr="00B93391">
              <w:rPr>
                <w:rFonts w:ascii="Times New Roman" w:hAnsi="Times New Roman" w:cs="Times New Roman"/>
                <w:sz w:val="24"/>
                <w:szCs w:val="24"/>
              </w:rPr>
              <w:t xml:space="preserve"> Ф.</w:t>
            </w:r>
          </w:p>
          <w:p w:rsidR="000E1FAD" w:rsidRPr="00B93391" w:rsidRDefault="000E1FAD" w:rsidP="00FE7054">
            <w:pPr>
              <w:pStyle w:val="a6"/>
              <w:rPr>
                <w:rFonts w:ascii="Times New Roman" w:hAnsi="Times New Roman" w:cs="Times New Roman"/>
                <w:sz w:val="24"/>
                <w:szCs w:val="24"/>
              </w:rPr>
            </w:pPr>
          </w:p>
        </w:tc>
        <w:tc>
          <w:tcPr>
            <w:tcW w:w="1769" w:type="dxa"/>
          </w:tcPr>
          <w:p w:rsidR="00B93391" w:rsidRPr="00B93391" w:rsidRDefault="00B93391" w:rsidP="00FE7054">
            <w:pPr>
              <w:pStyle w:val="a6"/>
              <w:rPr>
                <w:rFonts w:ascii="Times New Roman" w:hAnsi="Times New Roman" w:cs="Times New Roman"/>
                <w:sz w:val="24"/>
                <w:szCs w:val="24"/>
              </w:rPr>
            </w:pPr>
            <w:proofErr w:type="spellStart"/>
            <w:r w:rsidRPr="00B93391">
              <w:rPr>
                <w:rFonts w:ascii="Times New Roman" w:hAnsi="Times New Roman" w:cs="Times New Roman"/>
                <w:sz w:val="24"/>
                <w:szCs w:val="24"/>
              </w:rPr>
              <w:t>Айболат</w:t>
            </w:r>
            <w:proofErr w:type="spellEnd"/>
            <w:r w:rsidRPr="00B93391">
              <w:rPr>
                <w:rFonts w:ascii="Times New Roman" w:hAnsi="Times New Roman" w:cs="Times New Roman"/>
                <w:sz w:val="24"/>
                <w:szCs w:val="24"/>
              </w:rPr>
              <w:t xml:space="preserve"> Т.</w:t>
            </w:r>
          </w:p>
          <w:p w:rsidR="00B93391" w:rsidRPr="00B93391" w:rsidRDefault="00B93391" w:rsidP="00FE7054">
            <w:pPr>
              <w:pStyle w:val="a6"/>
              <w:rPr>
                <w:rFonts w:ascii="Times New Roman" w:hAnsi="Times New Roman" w:cs="Times New Roman"/>
                <w:sz w:val="24"/>
                <w:szCs w:val="24"/>
              </w:rPr>
            </w:pPr>
            <w:proofErr w:type="spellStart"/>
            <w:r w:rsidRPr="00B93391">
              <w:rPr>
                <w:rFonts w:ascii="Times New Roman" w:hAnsi="Times New Roman" w:cs="Times New Roman"/>
                <w:sz w:val="24"/>
                <w:szCs w:val="24"/>
              </w:rPr>
              <w:t>Танат</w:t>
            </w:r>
            <w:proofErr w:type="spellEnd"/>
            <w:r w:rsidRPr="00B93391">
              <w:rPr>
                <w:rFonts w:ascii="Times New Roman" w:hAnsi="Times New Roman" w:cs="Times New Roman"/>
                <w:sz w:val="24"/>
                <w:szCs w:val="24"/>
              </w:rPr>
              <w:t xml:space="preserve"> Б.</w:t>
            </w:r>
          </w:p>
        </w:tc>
        <w:tc>
          <w:tcPr>
            <w:tcW w:w="952" w:type="dxa"/>
          </w:tcPr>
          <w:p w:rsidR="00B93391" w:rsidRPr="00B93391" w:rsidRDefault="00B93391" w:rsidP="00FE7054">
            <w:pPr>
              <w:pStyle w:val="a6"/>
              <w:rPr>
                <w:rFonts w:ascii="Times New Roman" w:hAnsi="Times New Roman" w:cs="Times New Roman"/>
                <w:sz w:val="24"/>
                <w:szCs w:val="24"/>
              </w:rPr>
            </w:pPr>
          </w:p>
        </w:tc>
        <w:tc>
          <w:tcPr>
            <w:tcW w:w="1633" w:type="dxa"/>
          </w:tcPr>
          <w:p w:rsidR="00B93391" w:rsidRPr="00B93391" w:rsidRDefault="00B93391" w:rsidP="00FE7054">
            <w:pPr>
              <w:pStyle w:val="a6"/>
              <w:rPr>
                <w:rFonts w:ascii="Times New Roman" w:hAnsi="Times New Roman" w:cs="Times New Roman"/>
                <w:sz w:val="24"/>
                <w:szCs w:val="24"/>
              </w:rPr>
            </w:pPr>
            <w:r w:rsidRPr="00B93391">
              <w:rPr>
                <w:rFonts w:ascii="Times New Roman" w:hAnsi="Times New Roman" w:cs="Times New Roman"/>
                <w:sz w:val="24"/>
                <w:szCs w:val="24"/>
              </w:rPr>
              <w:t>дипломы</w:t>
            </w:r>
          </w:p>
          <w:p w:rsidR="00B93391" w:rsidRPr="00B93391" w:rsidRDefault="00B93391" w:rsidP="00FE7054">
            <w:pPr>
              <w:pStyle w:val="a6"/>
              <w:rPr>
                <w:rFonts w:ascii="Times New Roman" w:hAnsi="Times New Roman" w:cs="Times New Roman"/>
                <w:sz w:val="24"/>
                <w:szCs w:val="24"/>
              </w:rPr>
            </w:pPr>
          </w:p>
          <w:p w:rsidR="000E1FAD" w:rsidRPr="00B93391" w:rsidRDefault="000E1FAD" w:rsidP="000E1FAD">
            <w:pPr>
              <w:pStyle w:val="a6"/>
              <w:rPr>
                <w:rFonts w:ascii="Times New Roman" w:hAnsi="Times New Roman" w:cs="Times New Roman"/>
                <w:sz w:val="24"/>
                <w:szCs w:val="24"/>
              </w:rPr>
            </w:pPr>
            <w:r w:rsidRPr="00B93391">
              <w:rPr>
                <w:rFonts w:ascii="Times New Roman" w:hAnsi="Times New Roman" w:cs="Times New Roman"/>
                <w:sz w:val="24"/>
                <w:szCs w:val="24"/>
              </w:rPr>
              <w:t>сертификат</w:t>
            </w:r>
          </w:p>
          <w:p w:rsidR="00B93391" w:rsidRPr="00B93391" w:rsidRDefault="00B93391" w:rsidP="00FE7054">
            <w:pPr>
              <w:pStyle w:val="a6"/>
              <w:rPr>
                <w:rFonts w:ascii="Times New Roman" w:hAnsi="Times New Roman" w:cs="Times New Roman"/>
                <w:sz w:val="24"/>
                <w:szCs w:val="24"/>
              </w:rPr>
            </w:pPr>
          </w:p>
        </w:tc>
      </w:tr>
      <w:tr w:rsidR="00B93391" w:rsidRPr="00B93391" w:rsidTr="00F12F06">
        <w:trPr>
          <w:trHeight w:val="523"/>
        </w:trPr>
        <w:tc>
          <w:tcPr>
            <w:tcW w:w="1497" w:type="dxa"/>
          </w:tcPr>
          <w:p w:rsidR="00F12F06" w:rsidRDefault="00F12F06" w:rsidP="00FE7054">
            <w:pPr>
              <w:pStyle w:val="a6"/>
              <w:rPr>
                <w:rFonts w:ascii="Times New Roman" w:hAnsi="Times New Roman" w:cs="Times New Roman"/>
                <w:sz w:val="24"/>
                <w:szCs w:val="24"/>
              </w:rPr>
            </w:pPr>
            <w:r>
              <w:rPr>
                <w:rFonts w:ascii="Times New Roman" w:hAnsi="Times New Roman" w:cs="Times New Roman"/>
                <w:sz w:val="24"/>
                <w:szCs w:val="24"/>
              </w:rPr>
              <w:t>Республик.</w:t>
            </w:r>
          </w:p>
          <w:p w:rsidR="00F12F06" w:rsidRPr="00B93391" w:rsidRDefault="00F12F06" w:rsidP="00FE7054">
            <w:pPr>
              <w:pStyle w:val="a6"/>
              <w:rPr>
                <w:rFonts w:ascii="Times New Roman" w:hAnsi="Times New Roman" w:cs="Times New Roman"/>
                <w:sz w:val="24"/>
                <w:szCs w:val="24"/>
                <w:lang w:val="kk-KZ"/>
              </w:rPr>
            </w:pPr>
            <w:r w:rsidRPr="00B93391">
              <w:rPr>
                <w:rFonts w:ascii="Times New Roman" w:hAnsi="Times New Roman" w:cs="Times New Roman"/>
                <w:sz w:val="24"/>
                <w:szCs w:val="24"/>
                <w:lang w:val="kk-KZ"/>
              </w:rPr>
              <w:t>дистанцион</w:t>
            </w:r>
          </w:p>
          <w:p w:rsidR="00B93391" w:rsidRPr="00B93391" w:rsidRDefault="00F12F06" w:rsidP="00FE7054">
            <w:pPr>
              <w:pStyle w:val="a6"/>
              <w:rPr>
                <w:rFonts w:ascii="Times New Roman" w:hAnsi="Times New Roman" w:cs="Times New Roman"/>
                <w:sz w:val="24"/>
                <w:szCs w:val="24"/>
              </w:rPr>
            </w:pPr>
            <w:r w:rsidRPr="00B93391">
              <w:rPr>
                <w:rFonts w:ascii="Times New Roman" w:hAnsi="Times New Roman" w:cs="Times New Roman"/>
                <w:sz w:val="24"/>
                <w:szCs w:val="24"/>
                <w:lang w:val="kk-KZ"/>
              </w:rPr>
              <w:t>олимпиада</w:t>
            </w:r>
          </w:p>
        </w:tc>
        <w:tc>
          <w:tcPr>
            <w:tcW w:w="2994" w:type="dxa"/>
          </w:tcPr>
          <w:p w:rsidR="00F12F06" w:rsidRPr="00B93391" w:rsidRDefault="00F12F06" w:rsidP="00F12F06">
            <w:pPr>
              <w:pStyle w:val="a6"/>
              <w:rPr>
                <w:rFonts w:ascii="Times New Roman" w:hAnsi="Times New Roman" w:cs="Times New Roman"/>
                <w:sz w:val="24"/>
                <w:szCs w:val="24"/>
              </w:rPr>
            </w:pPr>
            <w:r w:rsidRPr="00B93391">
              <w:rPr>
                <w:rFonts w:ascii="Times New Roman" w:hAnsi="Times New Roman" w:cs="Times New Roman"/>
                <w:sz w:val="24"/>
                <w:szCs w:val="24"/>
              </w:rPr>
              <w:t>«</w:t>
            </w:r>
            <w:proofErr w:type="spellStart"/>
            <w:r w:rsidRPr="00B93391">
              <w:rPr>
                <w:rFonts w:ascii="Times New Roman" w:hAnsi="Times New Roman" w:cs="Times New Roman"/>
                <w:sz w:val="24"/>
                <w:szCs w:val="24"/>
              </w:rPr>
              <w:t>Парасат</w:t>
            </w:r>
            <w:proofErr w:type="spellEnd"/>
            <w:r w:rsidRPr="00B93391">
              <w:rPr>
                <w:rFonts w:ascii="Times New Roman" w:hAnsi="Times New Roman" w:cs="Times New Roman"/>
                <w:sz w:val="24"/>
                <w:szCs w:val="24"/>
              </w:rPr>
              <w:t>»</w:t>
            </w:r>
          </w:p>
          <w:p w:rsidR="00B93391" w:rsidRPr="00F12F06" w:rsidRDefault="00F12F06" w:rsidP="00F12F06">
            <w:r w:rsidRPr="00B93391">
              <w:rPr>
                <w:rFonts w:ascii="Times New Roman" w:hAnsi="Times New Roman" w:cs="Times New Roman"/>
                <w:sz w:val="24"/>
                <w:szCs w:val="24"/>
              </w:rPr>
              <w:t>История Казахстана</w:t>
            </w:r>
          </w:p>
        </w:tc>
        <w:tc>
          <w:tcPr>
            <w:tcW w:w="2041" w:type="dxa"/>
          </w:tcPr>
          <w:p w:rsidR="00F12F06" w:rsidRPr="00B93391" w:rsidRDefault="00F12F06" w:rsidP="00FE7054">
            <w:pPr>
              <w:pStyle w:val="a6"/>
              <w:rPr>
                <w:rFonts w:ascii="Times New Roman" w:hAnsi="Times New Roman" w:cs="Times New Roman"/>
                <w:sz w:val="24"/>
                <w:szCs w:val="24"/>
              </w:rPr>
            </w:pPr>
          </w:p>
        </w:tc>
        <w:tc>
          <w:tcPr>
            <w:tcW w:w="1769" w:type="dxa"/>
          </w:tcPr>
          <w:p w:rsidR="000E1FAD" w:rsidRPr="00B93391" w:rsidRDefault="000E1FAD" w:rsidP="000E1FAD">
            <w:pPr>
              <w:pStyle w:val="a6"/>
              <w:rPr>
                <w:rFonts w:ascii="Times New Roman" w:hAnsi="Times New Roman" w:cs="Times New Roman"/>
                <w:sz w:val="24"/>
                <w:szCs w:val="24"/>
              </w:rPr>
            </w:pPr>
            <w:proofErr w:type="spellStart"/>
            <w:r w:rsidRPr="00B93391">
              <w:rPr>
                <w:rFonts w:ascii="Times New Roman" w:hAnsi="Times New Roman" w:cs="Times New Roman"/>
                <w:sz w:val="24"/>
                <w:szCs w:val="24"/>
              </w:rPr>
              <w:t>Айболат</w:t>
            </w:r>
            <w:proofErr w:type="spellEnd"/>
            <w:r w:rsidRPr="00B93391">
              <w:rPr>
                <w:rFonts w:ascii="Times New Roman" w:hAnsi="Times New Roman" w:cs="Times New Roman"/>
                <w:sz w:val="24"/>
                <w:szCs w:val="24"/>
              </w:rPr>
              <w:t xml:space="preserve"> Т.</w:t>
            </w:r>
          </w:p>
          <w:p w:rsidR="00B93391" w:rsidRPr="00B93391" w:rsidRDefault="00B93391" w:rsidP="00FE7054">
            <w:pPr>
              <w:pStyle w:val="a6"/>
              <w:rPr>
                <w:rFonts w:ascii="Times New Roman" w:hAnsi="Times New Roman" w:cs="Times New Roman"/>
                <w:sz w:val="24"/>
                <w:szCs w:val="24"/>
              </w:rPr>
            </w:pPr>
          </w:p>
        </w:tc>
        <w:tc>
          <w:tcPr>
            <w:tcW w:w="952" w:type="dxa"/>
          </w:tcPr>
          <w:p w:rsidR="00B93391" w:rsidRPr="00B93391" w:rsidRDefault="00B93391" w:rsidP="00FE7054">
            <w:pPr>
              <w:pStyle w:val="a6"/>
              <w:rPr>
                <w:rFonts w:ascii="Times New Roman" w:hAnsi="Times New Roman" w:cs="Times New Roman"/>
                <w:sz w:val="24"/>
                <w:szCs w:val="24"/>
              </w:rPr>
            </w:pPr>
          </w:p>
        </w:tc>
        <w:tc>
          <w:tcPr>
            <w:tcW w:w="1633" w:type="dxa"/>
          </w:tcPr>
          <w:p w:rsidR="00F12F06" w:rsidRPr="00B93391" w:rsidRDefault="00F12F06" w:rsidP="00F12F06">
            <w:pPr>
              <w:pStyle w:val="a6"/>
              <w:rPr>
                <w:rFonts w:ascii="Times New Roman" w:hAnsi="Times New Roman" w:cs="Times New Roman"/>
                <w:sz w:val="24"/>
                <w:szCs w:val="24"/>
              </w:rPr>
            </w:pPr>
            <w:r w:rsidRPr="00B93391">
              <w:rPr>
                <w:rFonts w:ascii="Times New Roman" w:hAnsi="Times New Roman" w:cs="Times New Roman"/>
                <w:sz w:val="24"/>
                <w:szCs w:val="24"/>
              </w:rPr>
              <w:t>сертификат</w:t>
            </w:r>
          </w:p>
          <w:p w:rsidR="00B93391" w:rsidRPr="00B93391" w:rsidRDefault="00B93391" w:rsidP="00FE7054">
            <w:pPr>
              <w:pStyle w:val="a6"/>
              <w:rPr>
                <w:rFonts w:ascii="Times New Roman" w:hAnsi="Times New Roman" w:cs="Times New Roman"/>
                <w:sz w:val="24"/>
                <w:szCs w:val="24"/>
              </w:rPr>
            </w:pPr>
          </w:p>
          <w:p w:rsidR="00B93391" w:rsidRPr="00B93391" w:rsidRDefault="00B93391" w:rsidP="00FE7054">
            <w:pPr>
              <w:rPr>
                <w:rFonts w:ascii="Times New Roman" w:hAnsi="Times New Roman" w:cs="Times New Roman"/>
                <w:sz w:val="24"/>
                <w:szCs w:val="24"/>
              </w:rPr>
            </w:pPr>
          </w:p>
        </w:tc>
      </w:tr>
    </w:tbl>
    <w:p w:rsidR="00F12F06" w:rsidRPr="00F12F06" w:rsidRDefault="00F12F06" w:rsidP="00F12F06">
      <w:pPr>
        <w:spacing w:after="0" w:line="240" w:lineRule="auto"/>
        <w:ind w:left="-284"/>
        <w:rPr>
          <w:rFonts w:ascii="Times New Roman" w:eastAsia="Times New Roman" w:hAnsi="Times New Roman" w:cs="Times New Roman"/>
          <w:sz w:val="24"/>
          <w:szCs w:val="24"/>
        </w:rPr>
      </w:pPr>
    </w:p>
    <w:p w:rsidR="00F12F06" w:rsidRPr="00F12F06" w:rsidRDefault="00F12F06" w:rsidP="00F12F06">
      <w:pPr>
        <w:spacing w:after="0" w:line="240" w:lineRule="auto"/>
        <w:ind w:left="-284"/>
        <w:rPr>
          <w:rFonts w:ascii="Times New Roman" w:eastAsia="Times New Roman" w:hAnsi="Times New Roman" w:cs="Times New Roman"/>
          <w:sz w:val="24"/>
          <w:szCs w:val="24"/>
        </w:rPr>
      </w:pPr>
    </w:p>
    <w:p w:rsidR="00F12F06" w:rsidRPr="00F12F06" w:rsidRDefault="00F12F06" w:rsidP="00F12F06">
      <w:pPr>
        <w:numPr>
          <w:ilvl w:val="0"/>
          <w:numId w:val="2"/>
        </w:numPr>
        <w:spacing w:after="0" w:line="240" w:lineRule="auto"/>
        <w:ind w:left="-142" w:hanging="142"/>
        <w:rPr>
          <w:rFonts w:ascii="Times New Roman" w:eastAsia="Times New Roman" w:hAnsi="Times New Roman" w:cs="Times New Roman"/>
          <w:sz w:val="24"/>
          <w:szCs w:val="24"/>
        </w:rPr>
      </w:pPr>
    </w:p>
    <w:p w:rsidR="000E1FAD" w:rsidRPr="000E1FAD" w:rsidRDefault="000E1FAD" w:rsidP="00F12F06">
      <w:pPr>
        <w:numPr>
          <w:ilvl w:val="0"/>
          <w:numId w:val="2"/>
        </w:numPr>
        <w:spacing w:after="0" w:line="240" w:lineRule="auto"/>
        <w:ind w:left="-142" w:hanging="142"/>
        <w:rPr>
          <w:rFonts w:ascii="Times New Roman" w:eastAsia="Times New Roman" w:hAnsi="Times New Roman" w:cs="Times New Roman"/>
          <w:sz w:val="24"/>
          <w:szCs w:val="24"/>
        </w:rPr>
      </w:pPr>
    </w:p>
    <w:p w:rsidR="00B93391" w:rsidRPr="009866FF" w:rsidRDefault="00B93391" w:rsidP="00F12F06">
      <w:pPr>
        <w:numPr>
          <w:ilvl w:val="0"/>
          <w:numId w:val="2"/>
        </w:numPr>
        <w:spacing w:after="0" w:line="240" w:lineRule="auto"/>
        <w:ind w:left="-142" w:hanging="142"/>
        <w:rPr>
          <w:rFonts w:ascii="Times New Roman" w:eastAsia="Times New Roman" w:hAnsi="Times New Roman" w:cs="Times New Roman"/>
          <w:sz w:val="24"/>
          <w:szCs w:val="24"/>
        </w:rPr>
      </w:pPr>
      <w:r w:rsidRPr="00F12F06">
        <w:rPr>
          <w:rFonts w:ascii="Times New Roman" w:eastAsia="Times New Roman" w:hAnsi="Times New Roman" w:cs="Times New Roman"/>
          <w:b/>
          <w:sz w:val="24"/>
          <w:szCs w:val="24"/>
        </w:rPr>
        <w:lastRenderedPageBreak/>
        <w:t xml:space="preserve">Организация внеклассной работы </w:t>
      </w:r>
      <w:r w:rsidRPr="00F12F06">
        <w:rPr>
          <w:rFonts w:ascii="Times New Roman" w:eastAsia="Times New Roman" w:hAnsi="Times New Roman" w:cs="Times New Roman"/>
          <w:b/>
          <w:sz w:val="24"/>
          <w:szCs w:val="24"/>
          <w:lang w:val="kk-KZ"/>
        </w:rPr>
        <w:t xml:space="preserve"> </w:t>
      </w:r>
      <w:r w:rsidRPr="00F12F06">
        <w:rPr>
          <w:rFonts w:ascii="Times New Roman" w:eastAsia="Times New Roman" w:hAnsi="Times New Roman" w:cs="Times New Roman"/>
          <w:sz w:val="24"/>
          <w:szCs w:val="24"/>
        </w:rPr>
        <w:t xml:space="preserve"> посещаемость  внеклассных занятий</w:t>
      </w:r>
      <w:r w:rsidRPr="00F12F06">
        <w:rPr>
          <w:rFonts w:ascii="Times New Roman" w:eastAsia="Times New Roman" w:hAnsi="Times New Roman" w:cs="Times New Roman"/>
          <w:sz w:val="24"/>
          <w:szCs w:val="24"/>
          <w:lang w:val="kk-KZ"/>
        </w:rPr>
        <w:t xml:space="preserve"> </w:t>
      </w:r>
    </w:p>
    <w:p w:rsidR="009866FF" w:rsidRPr="00F12F06" w:rsidRDefault="009866FF" w:rsidP="009866FF">
      <w:pPr>
        <w:spacing w:after="0" w:line="240" w:lineRule="auto"/>
        <w:rPr>
          <w:rFonts w:ascii="Times New Roman" w:eastAsia="Times New Roman" w:hAnsi="Times New Roman" w:cs="Times New Roman"/>
          <w:sz w:val="24"/>
          <w:szCs w:val="24"/>
        </w:rPr>
      </w:pPr>
    </w:p>
    <w:p w:rsidR="00B93391" w:rsidRPr="00B93391" w:rsidRDefault="00B93391" w:rsidP="00B93391">
      <w:pPr>
        <w:numPr>
          <w:ilvl w:val="0"/>
          <w:numId w:val="2"/>
        </w:numPr>
        <w:spacing w:after="0" w:line="240" w:lineRule="auto"/>
        <w:ind w:left="-142" w:hanging="284"/>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lang w:val="kk-KZ"/>
        </w:rPr>
        <w:t xml:space="preserve">Посещаемость школьной библиотеки </w:t>
      </w:r>
      <w:r w:rsidRPr="00B93391">
        <w:rPr>
          <w:rFonts w:ascii="Times New Roman" w:eastAsia="Times New Roman" w:hAnsi="Times New Roman" w:cs="Times New Roman"/>
          <w:sz w:val="24"/>
          <w:szCs w:val="24"/>
        </w:rPr>
        <w:t xml:space="preserve"> сохранность школьных учебников и художественной литературы. </w:t>
      </w:r>
    </w:p>
    <w:p w:rsidR="00F12F06" w:rsidRDefault="00B93391" w:rsidP="00F12F06">
      <w:pPr>
        <w:numPr>
          <w:ilvl w:val="0"/>
          <w:numId w:val="2"/>
        </w:numPr>
        <w:spacing w:after="0" w:line="240" w:lineRule="auto"/>
        <w:ind w:left="-142" w:hanging="284"/>
        <w:rPr>
          <w:rFonts w:ascii="Times New Roman" w:eastAsia="Times New Roman" w:hAnsi="Times New Roman" w:cs="Times New Roman"/>
          <w:sz w:val="24"/>
          <w:szCs w:val="24"/>
        </w:rPr>
      </w:pPr>
      <w:r w:rsidRPr="00B93391">
        <w:rPr>
          <w:rFonts w:ascii="Times New Roman" w:eastAsia="Times New Roman" w:hAnsi="Times New Roman" w:cs="Times New Roman"/>
          <w:sz w:val="24"/>
          <w:szCs w:val="24"/>
        </w:rPr>
        <w:t xml:space="preserve">Коррупционные действия. Нужды на класс осуществляет родительский комитет на добровольной инициативе. </w:t>
      </w:r>
    </w:p>
    <w:p w:rsidR="00B93391" w:rsidRPr="00F12F06" w:rsidRDefault="00B93391" w:rsidP="00F12F06">
      <w:pPr>
        <w:numPr>
          <w:ilvl w:val="0"/>
          <w:numId w:val="2"/>
        </w:numPr>
        <w:spacing w:after="0" w:line="240" w:lineRule="auto"/>
        <w:ind w:left="-142" w:hanging="284"/>
        <w:rPr>
          <w:rFonts w:ascii="Times New Roman" w:eastAsia="Times New Roman" w:hAnsi="Times New Roman" w:cs="Times New Roman"/>
          <w:sz w:val="24"/>
          <w:szCs w:val="24"/>
        </w:rPr>
      </w:pPr>
      <w:r w:rsidRPr="00F12F06">
        <w:rPr>
          <w:rFonts w:ascii="Times New Roman" w:eastAsia="Times New Roman" w:hAnsi="Times New Roman" w:cs="Times New Roman"/>
          <w:b/>
          <w:sz w:val="24"/>
          <w:szCs w:val="24"/>
        </w:rPr>
        <w:t>Уровень воспитанности</w:t>
      </w:r>
      <w:r w:rsidRPr="00F12F06">
        <w:rPr>
          <w:rFonts w:ascii="Times New Roman" w:eastAsia="Times New Roman" w:hAnsi="Times New Roman" w:cs="Times New Roman"/>
          <w:sz w:val="24"/>
          <w:szCs w:val="24"/>
        </w:rPr>
        <w:t xml:space="preserve"> (поведение в столовой, общение между одноклассниками, ответственность за дежурство в классе и школе, культура поведения в общественных местах, выполнение общественной работы, работа актива класса).</w:t>
      </w:r>
    </w:p>
    <w:p w:rsidR="00B93391" w:rsidRPr="00C325D2" w:rsidRDefault="00B93391" w:rsidP="00B93391">
      <w:pPr>
        <w:numPr>
          <w:ilvl w:val="0"/>
          <w:numId w:val="2"/>
        </w:numPr>
        <w:spacing w:after="0" w:line="240" w:lineRule="auto"/>
        <w:ind w:left="-142" w:hanging="284"/>
        <w:rPr>
          <w:rFonts w:ascii="Times New Roman" w:eastAsia="Times New Roman" w:hAnsi="Times New Roman" w:cs="Times New Roman"/>
          <w:sz w:val="24"/>
          <w:szCs w:val="24"/>
        </w:rPr>
      </w:pPr>
      <w:r w:rsidRPr="00C325D2">
        <w:rPr>
          <w:rFonts w:ascii="Times New Roman" w:eastAsia="Times New Roman" w:hAnsi="Times New Roman" w:cs="Times New Roman"/>
          <w:b/>
          <w:sz w:val="24"/>
          <w:szCs w:val="24"/>
        </w:rPr>
        <w:t>Развитие кругозора</w:t>
      </w:r>
      <w:r w:rsidRPr="00C325D2">
        <w:rPr>
          <w:rFonts w:ascii="Times New Roman" w:eastAsia="Times New Roman" w:hAnsi="Times New Roman" w:cs="Times New Roman"/>
          <w:b/>
          <w:sz w:val="24"/>
          <w:szCs w:val="24"/>
          <w:lang w:val="kk-KZ"/>
        </w:rPr>
        <w:t xml:space="preserve"> </w:t>
      </w:r>
      <w:r w:rsidRPr="00C325D2">
        <w:rPr>
          <w:rFonts w:ascii="Times New Roman" w:eastAsia="Times New Roman" w:hAnsi="Times New Roman" w:cs="Times New Roman"/>
          <w:sz w:val="24"/>
          <w:szCs w:val="24"/>
        </w:rPr>
        <w:t>посещение библиотеки</w:t>
      </w:r>
      <w:r w:rsidRPr="00C325D2">
        <w:rPr>
          <w:rFonts w:ascii="Times New Roman" w:eastAsia="Times New Roman" w:hAnsi="Times New Roman" w:cs="Times New Roman"/>
          <w:sz w:val="24"/>
          <w:szCs w:val="24"/>
          <w:lang w:val="kk-KZ"/>
        </w:rPr>
        <w:t>,</w:t>
      </w:r>
      <w:r w:rsidRPr="00C325D2">
        <w:rPr>
          <w:rFonts w:ascii="Times New Roman" w:eastAsia="Times New Roman" w:hAnsi="Times New Roman" w:cs="Times New Roman"/>
          <w:sz w:val="24"/>
          <w:szCs w:val="24"/>
        </w:rPr>
        <w:t xml:space="preserve"> сохранность школьных учебников и художественной литературы. </w:t>
      </w:r>
      <w:r w:rsidR="00C325D2">
        <w:rPr>
          <w:rFonts w:ascii="Times New Roman" w:eastAsia="Times New Roman" w:hAnsi="Times New Roman" w:cs="Times New Roman"/>
          <w:sz w:val="24"/>
          <w:szCs w:val="24"/>
        </w:rPr>
        <w:t xml:space="preserve"> </w:t>
      </w:r>
      <w:r w:rsidRPr="00C325D2">
        <w:rPr>
          <w:rFonts w:ascii="Times New Roman" w:eastAsia="Times New Roman" w:hAnsi="Times New Roman" w:cs="Times New Roman"/>
          <w:sz w:val="24"/>
          <w:szCs w:val="24"/>
          <w:lang w:val="kk-KZ"/>
        </w:rPr>
        <w:t>Своевременно  сдавать книги</w:t>
      </w:r>
    </w:p>
    <w:p w:rsidR="00B93391" w:rsidRPr="00B93391" w:rsidRDefault="00B93391" w:rsidP="00B93391">
      <w:pPr>
        <w:numPr>
          <w:ilvl w:val="0"/>
          <w:numId w:val="2"/>
        </w:numPr>
        <w:spacing w:after="0" w:line="240" w:lineRule="auto"/>
        <w:ind w:left="-142" w:hanging="284"/>
        <w:rPr>
          <w:rFonts w:ascii="Times New Roman" w:eastAsia="Times New Roman" w:hAnsi="Times New Roman" w:cs="Times New Roman"/>
          <w:sz w:val="24"/>
          <w:szCs w:val="24"/>
        </w:rPr>
      </w:pPr>
      <w:r w:rsidRPr="00B93391">
        <w:rPr>
          <w:rFonts w:ascii="Times New Roman" w:eastAsia="Times New Roman" w:hAnsi="Times New Roman" w:cs="Times New Roman"/>
          <w:b/>
          <w:sz w:val="24"/>
          <w:szCs w:val="24"/>
        </w:rPr>
        <w:t>Мероприятия с участием родителей.</w:t>
      </w:r>
      <w:r w:rsidRPr="00B93391">
        <w:rPr>
          <w:rFonts w:ascii="Times New Roman" w:eastAsia="Times New Roman" w:hAnsi="Times New Roman" w:cs="Times New Roman"/>
          <w:sz w:val="24"/>
          <w:szCs w:val="24"/>
        </w:rPr>
        <w:t xml:space="preserve"> </w:t>
      </w:r>
      <w:r w:rsidRPr="00B93391">
        <w:rPr>
          <w:rFonts w:ascii="Times New Roman" w:eastAsia="Times New Roman" w:hAnsi="Times New Roman" w:cs="Times New Roman"/>
          <w:sz w:val="24"/>
          <w:szCs w:val="24"/>
          <w:lang w:val="kk-KZ"/>
        </w:rPr>
        <w:t xml:space="preserve"> Работа </w:t>
      </w:r>
      <w:r w:rsidRPr="00B93391">
        <w:rPr>
          <w:rFonts w:ascii="Times New Roman" w:eastAsia="Times New Roman" w:hAnsi="Times New Roman" w:cs="Times New Roman"/>
          <w:sz w:val="24"/>
          <w:szCs w:val="24"/>
        </w:rPr>
        <w:t>родительского</w:t>
      </w:r>
      <w:r w:rsidRPr="00B93391">
        <w:rPr>
          <w:rFonts w:ascii="Times New Roman" w:eastAsia="Times New Roman" w:hAnsi="Times New Roman" w:cs="Times New Roman"/>
          <w:sz w:val="24"/>
          <w:szCs w:val="24"/>
          <w:lang w:val="kk-KZ"/>
        </w:rPr>
        <w:t xml:space="preserve"> комитета, родители </w:t>
      </w:r>
      <w:r w:rsidRPr="00B93391">
        <w:rPr>
          <w:rFonts w:ascii="Times New Roman" w:eastAsia="Times New Roman" w:hAnsi="Times New Roman" w:cs="Times New Roman"/>
          <w:sz w:val="24"/>
          <w:szCs w:val="24"/>
        </w:rPr>
        <w:t>(дежурство на  дискотеке, организация, помощь в подготовке и посещение мероприятий, вечерние</w:t>
      </w:r>
      <w:r w:rsidRPr="00B93391">
        <w:rPr>
          <w:rFonts w:ascii="Times New Roman" w:eastAsia="Times New Roman" w:hAnsi="Times New Roman" w:cs="Times New Roman"/>
          <w:sz w:val="24"/>
          <w:szCs w:val="24"/>
          <w:lang w:val="kk-KZ"/>
        </w:rPr>
        <w:t xml:space="preserve"> </w:t>
      </w:r>
      <w:proofErr w:type="spellStart"/>
      <w:r w:rsidRPr="00B93391">
        <w:rPr>
          <w:rFonts w:ascii="Times New Roman" w:eastAsia="Times New Roman" w:hAnsi="Times New Roman" w:cs="Times New Roman"/>
          <w:sz w:val="24"/>
          <w:szCs w:val="24"/>
        </w:rPr>
        <w:t>р</w:t>
      </w:r>
      <w:proofErr w:type="spellEnd"/>
      <w:r w:rsidRPr="00B93391">
        <w:rPr>
          <w:rFonts w:ascii="Times New Roman" w:eastAsia="Times New Roman" w:hAnsi="Times New Roman" w:cs="Times New Roman"/>
          <w:sz w:val="24"/>
          <w:szCs w:val="24"/>
          <w:lang w:val="kk-KZ"/>
        </w:rPr>
        <w:t>ейды</w:t>
      </w:r>
    </w:p>
    <w:p w:rsidR="00B93391" w:rsidRPr="00B93391" w:rsidRDefault="00B93391" w:rsidP="00B93391">
      <w:pPr>
        <w:spacing w:after="0" w:line="240" w:lineRule="auto"/>
        <w:ind w:left="-426"/>
        <w:rPr>
          <w:rFonts w:ascii="Times New Roman" w:eastAsia="Times New Roman" w:hAnsi="Times New Roman" w:cs="Times New Roman"/>
          <w:sz w:val="24"/>
          <w:szCs w:val="24"/>
        </w:rPr>
      </w:pPr>
    </w:p>
    <w:p w:rsidR="00B93391" w:rsidRPr="00D06BCA" w:rsidRDefault="00B93391" w:rsidP="00B93391">
      <w:pPr>
        <w:pStyle w:val="a6"/>
        <w:jc w:val="center"/>
        <w:rPr>
          <w:rFonts w:ascii="Times New Roman" w:eastAsia="Times New Roman" w:hAnsi="Times New Roman" w:cs="Times New Roman"/>
          <w:b/>
          <w:sz w:val="24"/>
          <w:szCs w:val="24"/>
        </w:rPr>
      </w:pPr>
      <w:r w:rsidRPr="00D06BCA">
        <w:rPr>
          <w:rFonts w:ascii="Times New Roman" w:eastAsia="Times New Roman" w:hAnsi="Times New Roman" w:cs="Times New Roman"/>
          <w:b/>
          <w:sz w:val="24"/>
          <w:szCs w:val="24"/>
          <w:lang w:val="kk-KZ"/>
        </w:rPr>
        <w:t>Р</w:t>
      </w:r>
      <w:proofErr w:type="spellStart"/>
      <w:r w:rsidRPr="00D06BCA">
        <w:rPr>
          <w:rFonts w:ascii="Times New Roman" w:eastAsia="Times New Roman" w:hAnsi="Times New Roman" w:cs="Times New Roman"/>
          <w:b/>
          <w:sz w:val="24"/>
          <w:szCs w:val="24"/>
        </w:rPr>
        <w:t>ешения</w:t>
      </w:r>
      <w:proofErr w:type="spellEnd"/>
      <w:r w:rsidRPr="00D06BCA">
        <w:rPr>
          <w:rFonts w:ascii="Times New Roman" w:eastAsia="Times New Roman" w:hAnsi="Times New Roman" w:cs="Times New Roman"/>
          <w:b/>
          <w:sz w:val="24"/>
          <w:szCs w:val="24"/>
        </w:rPr>
        <w:t xml:space="preserve">  и предложения родителей учащихся 8 «а»</w:t>
      </w:r>
    </w:p>
    <w:p w:rsidR="00D06BCA" w:rsidRPr="00D06BCA" w:rsidRDefault="00B93391" w:rsidP="00B93391">
      <w:pPr>
        <w:spacing w:after="0" w:line="240" w:lineRule="auto"/>
        <w:ind w:left="-142"/>
        <w:rPr>
          <w:rFonts w:ascii="Times New Roman" w:eastAsia="Times New Roman" w:hAnsi="Times New Roman" w:cs="Times New Roman"/>
          <w:b/>
          <w:sz w:val="24"/>
          <w:szCs w:val="24"/>
        </w:rPr>
      </w:pPr>
      <w:r w:rsidRPr="00D06BCA">
        <w:rPr>
          <w:rFonts w:ascii="Times New Roman" w:eastAsia="Times New Roman" w:hAnsi="Times New Roman" w:cs="Times New Roman"/>
          <w:b/>
          <w:sz w:val="24"/>
          <w:szCs w:val="24"/>
        </w:rPr>
        <w:t xml:space="preserve">   Усилить контроль</w:t>
      </w:r>
      <w:r w:rsidR="00D06BCA" w:rsidRPr="00D06BCA">
        <w:rPr>
          <w:rFonts w:ascii="Times New Roman" w:eastAsia="Times New Roman" w:hAnsi="Times New Roman" w:cs="Times New Roman"/>
          <w:b/>
          <w:sz w:val="24"/>
          <w:szCs w:val="24"/>
        </w:rPr>
        <w:t>:</w:t>
      </w:r>
    </w:p>
    <w:p w:rsidR="00B93391" w:rsidRPr="00F12F06" w:rsidRDefault="00B93391" w:rsidP="00D06BCA">
      <w:pPr>
        <w:pStyle w:val="a7"/>
        <w:numPr>
          <w:ilvl w:val="0"/>
          <w:numId w:val="4"/>
        </w:numPr>
        <w:spacing w:after="0" w:line="240" w:lineRule="auto"/>
        <w:rPr>
          <w:rFonts w:ascii="Times New Roman" w:eastAsia="Times New Roman" w:hAnsi="Times New Roman" w:cs="Times New Roman"/>
          <w:sz w:val="24"/>
          <w:szCs w:val="24"/>
        </w:rPr>
      </w:pPr>
      <w:r w:rsidRPr="00F12F06">
        <w:rPr>
          <w:rFonts w:ascii="Times New Roman" w:eastAsia="Times New Roman" w:hAnsi="Times New Roman" w:cs="Times New Roman"/>
          <w:sz w:val="24"/>
          <w:szCs w:val="24"/>
        </w:rPr>
        <w:t>по подготовке у</w:t>
      </w:r>
      <w:r w:rsidR="00D06BCA" w:rsidRPr="00F12F06">
        <w:rPr>
          <w:rFonts w:ascii="Times New Roman" w:eastAsia="Times New Roman" w:hAnsi="Times New Roman" w:cs="Times New Roman"/>
          <w:sz w:val="24"/>
          <w:szCs w:val="24"/>
        </w:rPr>
        <w:t>чащихся к</w:t>
      </w:r>
      <w:r w:rsidR="00F12F06" w:rsidRPr="00F12F06">
        <w:rPr>
          <w:rFonts w:ascii="Times New Roman" w:eastAsia="Times New Roman" w:hAnsi="Times New Roman" w:cs="Times New Roman"/>
          <w:sz w:val="24"/>
          <w:szCs w:val="24"/>
        </w:rPr>
        <w:t xml:space="preserve"> </w:t>
      </w:r>
      <w:r w:rsidR="00D06BCA" w:rsidRPr="00F12F06">
        <w:rPr>
          <w:rFonts w:ascii="Times New Roman" w:eastAsia="Times New Roman" w:hAnsi="Times New Roman" w:cs="Times New Roman"/>
          <w:sz w:val="24"/>
          <w:szCs w:val="24"/>
        </w:rPr>
        <w:t xml:space="preserve"> переводным экзамена</w:t>
      </w:r>
      <w:r w:rsidR="00F12F06" w:rsidRPr="00F12F06">
        <w:rPr>
          <w:rFonts w:ascii="Times New Roman" w:eastAsia="Times New Roman" w:hAnsi="Times New Roman" w:cs="Times New Roman"/>
          <w:sz w:val="24"/>
          <w:szCs w:val="24"/>
        </w:rPr>
        <w:t>м</w:t>
      </w:r>
      <w:r w:rsidR="00D06BCA" w:rsidRPr="00F12F06">
        <w:rPr>
          <w:rFonts w:ascii="Times New Roman" w:eastAsia="Times New Roman" w:hAnsi="Times New Roman" w:cs="Times New Roman"/>
          <w:sz w:val="24"/>
          <w:szCs w:val="24"/>
        </w:rPr>
        <w:t xml:space="preserve">, </w:t>
      </w:r>
      <w:r w:rsidRPr="00F12F06">
        <w:rPr>
          <w:rFonts w:ascii="Times New Roman" w:eastAsia="Times New Roman" w:hAnsi="Times New Roman" w:cs="Times New Roman"/>
          <w:sz w:val="24"/>
          <w:szCs w:val="24"/>
        </w:rPr>
        <w:t xml:space="preserve">создать все условия для  детей  со стороны родителей </w:t>
      </w:r>
      <w:r w:rsidR="00D06BCA" w:rsidRPr="00F12F06">
        <w:rPr>
          <w:rFonts w:ascii="Times New Roman" w:eastAsia="Times New Roman" w:hAnsi="Times New Roman" w:cs="Times New Roman"/>
          <w:sz w:val="24"/>
          <w:szCs w:val="24"/>
        </w:rPr>
        <w:t xml:space="preserve"> </w:t>
      </w:r>
      <w:r w:rsidRPr="00F12F06">
        <w:rPr>
          <w:rFonts w:ascii="Times New Roman" w:eastAsia="Times New Roman" w:hAnsi="Times New Roman" w:cs="Times New Roman"/>
          <w:sz w:val="24"/>
          <w:szCs w:val="24"/>
        </w:rPr>
        <w:t>и классного руководителя.</w:t>
      </w:r>
    </w:p>
    <w:p w:rsidR="00D06BCA" w:rsidRDefault="00D06BCA" w:rsidP="00D06BCA">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r w:rsidRPr="00B93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93391">
        <w:rPr>
          <w:rFonts w:ascii="Times New Roman" w:eastAsia="Times New Roman" w:hAnsi="Times New Roman" w:cs="Times New Roman"/>
          <w:sz w:val="24"/>
          <w:szCs w:val="24"/>
        </w:rPr>
        <w:t>своевременное</w:t>
      </w:r>
      <w:r>
        <w:rPr>
          <w:rFonts w:ascii="Times New Roman" w:eastAsia="Times New Roman" w:hAnsi="Times New Roman" w:cs="Times New Roman"/>
          <w:sz w:val="24"/>
          <w:szCs w:val="24"/>
        </w:rPr>
        <w:t xml:space="preserve">  </w:t>
      </w:r>
      <w:r w:rsidRPr="00B93391">
        <w:rPr>
          <w:rFonts w:ascii="Times New Roman" w:eastAsia="Times New Roman" w:hAnsi="Times New Roman" w:cs="Times New Roman"/>
          <w:sz w:val="24"/>
          <w:szCs w:val="24"/>
        </w:rPr>
        <w:t>заполнение дневников.</w:t>
      </w:r>
    </w:p>
    <w:p w:rsidR="00B93391" w:rsidRDefault="00D06BCA" w:rsidP="00D06BCA">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93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93391">
        <w:rPr>
          <w:rFonts w:ascii="Times New Roman" w:eastAsia="Times New Roman" w:hAnsi="Times New Roman" w:cs="Times New Roman"/>
          <w:sz w:val="24"/>
          <w:szCs w:val="24"/>
        </w:rPr>
        <w:t>своевременное доведение родителями  причин непосещения школы  до классного руководителя</w:t>
      </w:r>
    </w:p>
    <w:p w:rsidR="000E1FAD" w:rsidRDefault="000E1FAD" w:rsidP="00D06BCA">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4)  культура поведения  между мальчиками и девочками.</w:t>
      </w:r>
    </w:p>
    <w:p w:rsidR="00D06BCA" w:rsidRPr="00D06BCA" w:rsidRDefault="00D06BCA" w:rsidP="00D06BCA">
      <w:pPr>
        <w:spacing w:after="0" w:line="240" w:lineRule="auto"/>
        <w:ind w:left="-142"/>
        <w:rPr>
          <w:rFonts w:ascii="Times New Roman" w:eastAsia="Times New Roman" w:hAnsi="Times New Roman" w:cs="Times New Roman"/>
          <w:sz w:val="24"/>
          <w:szCs w:val="24"/>
          <w:lang w:val="kk-KZ"/>
        </w:rPr>
      </w:pPr>
    </w:p>
    <w:p w:rsidR="000E1FAD" w:rsidRDefault="00B93391" w:rsidP="00B93391">
      <w:pPr>
        <w:pStyle w:val="a6"/>
        <w:tabs>
          <w:tab w:val="left" w:pos="3405"/>
          <w:tab w:val="center" w:pos="5233"/>
        </w:tabs>
        <w:rPr>
          <w:lang w:val="kk-KZ"/>
        </w:rPr>
      </w:pPr>
      <w:r w:rsidRPr="00B93391">
        <w:rPr>
          <w:rFonts w:ascii="Times New Roman" w:hAnsi="Times New Roman" w:cs="Times New Roman"/>
          <w:sz w:val="24"/>
          <w:szCs w:val="24"/>
          <w:lang w:val="kk-KZ"/>
        </w:rPr>
        <w:t>Классный руководитель :      ___________Бигужанова Г.Ж.</w:t>
      </w:r>
      <w:r>
        <w:rPr>
          <w:lang w:val="kk-KZ"/>
        </w:rPr>
        <w:t xml:space="preserve">  </w:t>
      </w:r>
    </w:p>
    <w:p w:rsidR="00B93391" w:rsidRDefault="00B93391" w:rsidP="000E1FAD">
      <w:pPr>
        <w:pStyle w:val="a6"/>
        <w:tabs>
          <w:tab w:val="left" w:pos="4521"/>
        </w:tabs>
        <w:rPr>
          <w:rFonts w:ascii="Times New Roman" w:eastAsia="Times New Roman" w:hAnsi="Times New Roman" w:cs="Times New Roman"/>
          <w:kern w:val="36"/>
          <w:sz w:val="24"/>
          <w:szCs w:val="24"/>
          <w:lang w:val="kk-KZ"/>
        </w:rPr>
      </w:pPr>
      <w:r>
        <w:rPr>
          <w:lang w:val="kk-KZ"/>
        </w:rPr>
        <w:t xml:space="preserve">            </w:t>
      </w:r>
      <w:r w:rsidR="000E1FAD">
        <w:rPr>
          <w:lang w:val="kk-KZ"/>
        </w:rPr>
        <w:tab/>
        <w:t>13.04.2018 г.</w:t>
      </w: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B93391" w:rsidRDefault="00B93391" w:rsidP="004D52EE">
      <w:pPr>
        <w:pStyle w:val="a6"/>
        <w:tabs>
          <w:tab w:val="left" w:pos="3405"/>
          <w:tab w:val="center" w:pos="5233"/>
        </w:tabs>
        <w:rPr>
          <w:rFonts w:ascii="Times New Roman" w:eastAsia="Times New Roman" w:hAnsi="Times New Roman" w:cs="Times New Roman"/>
          <w:kern w:val="36"/>
          <w:sz w:val="24"/>
          <w:szCs w:val="24"/>
          <w:lang w:val="kk-KZ"/>
        </w:rPr>
      </w:pPr>
    </w:p>
    <w:p w:rsidR="00C325D2" w:rsidRDefault="00C325D2" w:rsidP="00F62EB4">
      <w:pPr>
        <w:pStyle w:val="a6"/>
        <w:jc w:val="center"/>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lastRenderedPageBreak/>
        <w:t xml:space="preserve">Приложение к родительскому собранию  учашихся 8 «а» класса  от </w:t>
      </w:r>
      <w:r w:rsidR="004D52EE" w:rsidRPr="003C7BF1">
        <w:rPr>
          <w:rFonts w:ascii="Times New Roman" w:eastAsia="Times New Roman" w:hAnsi="Times New Roman" w:cs="Times New Roman"/>
          <w:kern w:val="36"/>
          <w:sz w:val="24"/>
          <w:szCs w:val="24"/>
          <w:lang w:val="kk-KZ"/>
        </w:rPr>
        <w:t>13.04.2018 ж</w:t>
      </w:r>
    </w:p>
    <w:p w:rsidR="00C325D2" w:rsidRDefault="004D52EE" w:rsidP="00F62EB4">
      <w:pPr>
        <w:pStyle w:val="a6"/>
        <w:jc w:val="center"/>
        <w:rPr>
          <w:rFonts w:ascii="Times New Roman" w:eastAsia="Times New Roman" w:hAnsi="Times New Roman" w:cs="Times New Roman"/>
          <w:kern w:val="36"/>
          <w:sz w:val="24"/>
          <w:szCs w:val="24"/>
          <w:lang w:val="kk-KZ"/>
        </w:rPr>
      </w:pPr>
      <w:r w:rsidRPr="003C7BF1">
        <w:rPr>
          <w:rFonts w:ascii="Times New Roman" w:eastAsia="Times New Roman" w:hAnsi="Times New Roman" w:cs="Times New Roman"/>
          <w:kern w:val="36"/>
          <w:sz w:val="24"/>
          <w:szCs w:val="24"/>
          <w:lang w:val="kk-KZ"/>
        </w:rPr>
        <w:t xml:space="preserve">.            </w:t>
      </w:r>
    </w:p>
    <w:p w:rsidR="00F62EB4" w:rsidRPr="00BC708C" w:rsidRDefault="004D52EE" w:rsidP="00F62EB4">
      <w:pPr>
        <w:pStyle w:val="a6"/>
        <w:jc w:val="center"/>
        <w:rPr>
          <w:rFonts w:ascii="Times New Roman" w:hAnsi="Times New Roman" w:cs="Times New Roman"/>
          <w:b/>
          <w:sz w:val="32"/>
          <w:szCs w:val="32"/>
          <w:lang w:val="kk-KZ"/>
        </w:rPr>
      </w:pPr>
      <w:r w:rsidRPr="00BC708C">
        <w:rPr>
          <w:rFonts w:ascii="Times New Roman" w:eastAsia="Times New Roman" w:hAnsi="Times New Roman" w:cs="Times New Roman"/>
          <w:kern w:val="36"/>
          <w:sz w:val="32"/>
          <w:szCs w:val="32"/>
          <w:lang w:val="kk-KZ"/>
        </w:rPr>
        <w:t xml:space="preserve">           </w:t>
      </w:r>
      <w:r w:rsidR="00F62EB4" w:rsidRPr="00BC708C">
        <w:rPr>
          <w:rFonts w:ascii="Times New Roman" w:hAnsi="Times New Roman" w:cs="Times New Roman"/>
          <w:b/>
          <w:sz w:val="32"/>
          <w:szCs w:val="32"/>
          <w:lang w:val="kk-KZ"/>
        </w:rPr>
        <w:t>I/ Ата-аналарғ</w:t>
      </w:r>
      <w:r w:rsidR="00C325D2" w:rsidRPr="00BC708C">
        <w:rPr>
          <w:rFonts w:ascii="Times New Roman" w:hAnsi="Times New Roman" w:cs="Times New Roman"/>
          <w:b/>
          <w:sz w:val="32"/>
          <w:szCs w:val="32"/>
          <w:lang w:val="kk-KZ"/>
        </w:rPr>
        <w:t>а бала тәрбиесіне қажетті  ақпараттар</w:t>
      </w:r>
    </w:p>
    <w:p w:rsidR="00BC708C" w:rsidRPr="00BC708C" w:rsidRDefault="00BC708C" w:rsidP="00F62EB4">
      <w:pPr>
        <w:pStyle w:val="a6"/>
        <w:jc w:val="center"/>
        <w:rPr>
          <w:rFonts w:ascii="Times New Roman" w:hAnsi="Times New Roman" w:cs="Times New Roman"/>
          <w:b/>
          <w:sz w:val="28"/>
          <w:szCs w:val="28"/>
          <w:lang w:val="kk-KZ"/>
        </w:rPr>
      </w:pPr>
    </w:p>
    <w:p w:rsidR="00515C78" w:rsidRPr="00BC708C" w:rsidRDefault="004D52EE" w:rsidP="00C325D2">
      <w:pPr>
        <w:pStyle w:val="a6"/>
        <w:tabs>
          <w:tab w:val="left" w:pos="3405"/>
          <w:tab w:val="center" w:pos="5233"/>
        </w:tabs>
        <w:rPr>
          <w:rFonts w:ascii="Times New Roman" w:eastAsia="Times New Roman" w:hAnsi="Times New Roman" w:cs="Times New Roman"/>
          <w:b/>
          <w:color w:val="333333"/>
          <w:sz w:val="24"/>
          <w:szCs w:val="24"/>
          <w:lang w:val="kk-KZ"/>
        </w:rPr>
      </w:pPr>
      <w:r w:rsidRPr="00BC708C">
        <w:rPr>
          <w:rFonts w:ascii="Times New Roman" w:eastAsia="Times New Roman" w:hAnsi="Times New Roman" w:cs="Times New Roman"/>
          <w:kern w:val="36"/>
          <w:sz w:val="28"/>
          <w:szCs w:val="28"/>
          <w:lang w:val="kk-KZ"/>
        </w:rPr>
        <w:t xml:space="preserve">            </w:t>
      </w:r>
      <w:r w:rsidR="003C7BF1" w:rsidRPr="00BC708C">
        <w:rPr>
          <w:rFonts w:ascii="Times New Roman" w:eastAsia="Times New Roman" w:hAnsi="Times New Roman" w:cs="Times New Roman"/>
          <w:kern w:val="36"/>
          <w:sz w:val="28"/>
          <w:szCs w:val="28"/>
          <w:lang w:val="kk-KZ"/>
        </w:rPr>
        <w:t xml:space="preserve">                                         </w:t>
      </w:r>
      <w:r w:rsidRPr="00BC708C">
        <w:rPr>
          <w:rFonts w:ascii="Times New Roman" w:eastAsia="Times New Roman" w:hAnsi="Times New Roman" w:cs="Times New Roman"/>
          <w:kern w:val="36"/>
          <w:sz w:val="28"/>
          <w:szCs w:val="28"/>
          <w:lang w:val="kk-KZ"/>
        </w:rPr>
        <w:t xml:space="preserve"> </w:t>
      </w:r>
      <w:r w:rsidR="00C325D2" w:rsidRPr="00BC708C">
        <w:rPr>
          <w:rFonts w:ascii="Times New Roman" w:eastAsia="Times New Roman" w:hAnsi="Times New Roman" w:cs="Times New Roman"/>
          <w:kern w:val="36"/>
          <w:sz w:val="28"/>
          <w:szCs w:val="28"/>
          <w:lang w:val="kk-KZ"/>
        </w:rPr>
        <w:t>1.</w:t>
      </w:r>
      <w:r w:rsidR="00515C78" w:rsidRPr="00BC708C">
        <w:rPr>
          <w:rFonts w:ascii="Times New Roman" w:eastAsia="Times New Roman" w:hAnsi="Times New Roman" w:cs="Times New Roman"/>
          <w:b/>
          <w:color w:val="333333"/>
          <w:sz w:val="28"/>
          <w:szCs w:val="28"/>
          <w:lang w:val="kk-KZ"/>
        </w:rPr>
        <w:t>Қауіпсіз ғаламтор туралы ата-аналар</w:t>
      </w:r>
      <w:r w:rsidR="00515C78" w:rsidRPr="00BC708C">
        <w:rPr>
          <w:rFonts w:ascii="Times New Roman" w:eastAsia="Times New Roman" w:hAnsi="Times New Roman" w:cs="Times New Roman"/>
          <w:b/>
          <w:color w:val="333333"/>
          <w:sz w:val="24"/>
          <w:szCs w:val="24"/>
          <w:lang w:val="kk-KZ"/>
        </w:rPr>
        <w:t>ға мәлімет</w:t>
      </w:r>
    </w:p>
    <w:p w:rsidR="003C7BF1" w:rsidRPr="00BC708C" w:rsidRDefault="003C7BF1" w:rsidP="003C7BF1">
      <w:pPr>
        <w:shd w:val="clear" w:color="auto" w:fill="EDEDED"/>
        <w:spacing w:after="0" w:line="240" w:lineRule="auto"/>
        <w:jc w:val="both"/>
        <w:textAlignment w:val="baseline"/>
        <w:rPr>
          <w:rFonts w:ascii="Times New Roman" w:eastAsia="Times New Roman" w:hAnsi="Times New Roman" w:cs="Times New Roman"/>
          <w:color w:val="000000"/>
          <w:sz w:val="24"/>
          <w:szCs w:val="24"/>
          <w:lang w:val="kk-KZ"/>
        </w:rPr>
      </w:pPr>
      <w:r w:rsidRPr="00BC708C">
        <w:rPr>
          <w:rFonts w:ascii="Times New Roman" w:eastAsia="Times New Roman" w:hAnsi="Times New Roman" w:cs="Times New Roman"/>
          <w:b/>
          <w:bCs/>
          <w:color w:val="000000"/>
          <w:sz w:val="24"/>
          <w:szCs w:val="24"/>
          <w:u w:val="single"/>
          <w:lang w:val="kk-KZ"/>
        </w:rPr>
        <w:t xml:space="preserve">    Мақсаты:</w:t>
      </w:r>
      <w:r w:rsidRPr="00BC708C">
        <w:rPr>
          <w:rFonts w:ascii="Times New Roman" w:eastAsia="Times New Roman" w:hAnsi="Times New Roman" w:cs="Times New Roman"/>
          <w:color w:val="000000"/>
          <w:sz w:val="24"/>
          <w:szCs w:val="24"/>
          <w:lang w:val="kk-KZ"/>
        </w:rPr>
        <w:t>кәмелетке толмағандардың,  ата-аналардың назарына агрессивті Интернет мазмұнының әсерінен болатын проблемаларды түсіну деңгейін арттыруға бағытталған ақпаратты жеткізу, Интернет ресурстарды қолдану мәдениетін, кәмелетке толмағандардың Интернетке кіру белсенділігін бақылауға қатысты Интернет-қызметтерде ересек қолданушылардың жауапкершілігін жоғарылату.</w:t>
      </w:r>
    </w:p>
    <w:p w:rsidR="003C7BF1" w:rsidRPr="00BC708C" w:rsidRDefault="003C7BF1" w:rsidP="003C7BF1">
      <w:pPr>
        <w:shd w:val="clear" w:color="auto" w:fill="EDEDED"/>
        <w:spacing w:after="0" w:line="240" w:lineRule="auto"/>
        <w:jc w:val="both"/>
        <w:textAlignment w:val="baseline"/>
        <w:rPr>
          <w:rFonts w:ascii="Times New Roman" w:eastAsia="Times New Roman" w:hAnsi="Times New Roman" w:cs="Times New Roman"/>
          <w:color w:val="000000"/>
          <w:sz w:val="24"/>
          <w:szCs w:val="24"/>
          <w:lang w:val="kk-KZ"/>
        </w:rPr>
      </w:pPr>
      <w:r w:rsidRPr="00BC708C">
        <w:rPr>
          <w:rFonts w:ascii="Times New Roman" w:eastAsia="Times New Roman" w:hAnsi="Times New Roman" w:cs="Times New Roman"/>
          <w:b/>
          <w:bCs/>
          <w:color w:val="000000"/>
          <w:sz w:val="24"/>
          <w:szCs w:val="24"/>
          <w:u w:val="single"/>
          <w:lang w:val="kk-KZ"/>
        </w:rPr>
        <w:t xml:space="preserve">Күтілетін нәтиже  </w:t>
      </w:r>
      <w:r w:rsidRPr="00BC708C">
        <w:rPr>
          <w:rFonts w:ascii="Times New Roman" w:eastAsia="Times New Roman" w:hAnsi="Times New Roman" w:cs="Times New Roman"/>
          <w:bCs/>
          <w:color w:val="000000"/>
          <w:sz w:val="24"/>
          <w:szCs w:val="24"/>
          <w:u w:val="single"/>
          <w:lang w:val="kk-KZ"/>
        </w:rPr>
        <w:t>А</w:t>
      </w:r>
      <w:r w:rsidRPr="00BC708C">
        <w:rPr>
          <w:rFonts w:ascii="Times New Roman" w:eastAsia="Times New Roman" w:hAnsi="Times New Roman" w:cs="Times New Roman"/>
          <w:color w:val="000000"/>
          <w:sz w:val="24"/>
          <w:szCs w:val="24"/>
          <w:lang w:val="kk-KZ"/>
        </w:rPr>
        <w:t>та-аналар мен балалардың, интернет сауаттылығын көтеру күтілуде, сонымен  қатысушылардың интернетті қауіпсіздік күйге келтіру, интернет жүйесіндегі әңгімелесушімен әңгімелесу барысында құрмет пен жауапкершілікті қалыптастыру.</w:t>
      </w:r>
    </w:p>
    <w:p w:rsidR="00515C78" w:rsidRPr="00547B84" w:rsidRDefault="00515C78" w:rsidP="00C325D2">
      <w:pPr>
        <w:shd w:val="clear" w:color="auto" w:fill="FFFFFF"/>
        <w:spacing w:before="75" w:after="120" w:line="240" w:lineRule="auto"/>
        <w:jc w:val="center"/>
        <w:rPr>
          <w:rFonts w:ascii="Times New Roman" w:eastAsia="Times New Roman" w:hAnsi="Times New Roman" w:cs="Times New Roman"/>
          <w:color w:val="858586"/>
          <w:sz w:val="24"/>
          <w:szCs w:val="24"/>
          <w:lang w:val="kk-KZ"/>
        </w:rPr>
      </w:pPr>
      <w:r w:rsidRPr="000E1FAD">
        <w:rPr>
          <w:rFonts w:ascii="Times New Roman" w:eastAsia="Times New Roman" w:hAnsi="Times New Roman" w:cs="Times New Roman"/>
          <w:color w:val="333333"/>
          <w:sz w:val="28"/>
          <w:szCs w:val="28"/>
          <w:lang w:val="kk-KZ"/>
        </w:rPr>
        <w:t>Сіздің балаңыз ғаламторға кірместен бұрын, өзін қалай ұстау керектігін, осындай кең көлемдегі және керек ресурспен жұмыс істейін деп жатқанын айтып, түсіндіру жұмыстары мен әңгімелесу жүргізіңіз. Біріншіден, қандай да болмасын сұраныстар бойынша өзінің жеке деректерін ешкімге айтпау керектігін балаңызға айтып түсіндіріңіз.</w:t>
      </w:r>
      <w:r w:rsidRPr="000E1FAD">
        <w:rPr>
          <w:rFonts w:ascii="Times New Roman" w:eastAsia="Times New Roman" w:hAnsi="Times New Roman" w:cs="Times New Roman"/>
          <w:color w:val="333333"/>
          <w:sz w:val="28"/>
          <w:szCs w:val="28"/>
          <w:lang w:val="kk-KZ"/>
        </w:rPr>
        <w:br/>
      </w:r>
      <w:r w:rsidR="004D52EE" w:rsidRPr="000E1FAD">
        <w:rPr>
          <w:rFonts w:ascii="Times New Roman" w:eastAsia="Times New Roman" w:hAnsi="Times New Roman" w:cs="Times New Roman"/>
          <w:color w:val="333333"/>
          <w:sz w:val="28"/>
          <w:szCs w:val="28"/>
          <w:lang w:val="kk-KZ"/>
        </w:rPr>
        <w:t xml:space="preserve">  </w:t>
      </w:r>
      <w:r w:rsidRPr="000E1FAD">
        <w:rPr>
          <w:rFonts w:ascii="Times New Roman" w:eastAsia="Times New Roman" w:hAnsi="Times New Roman" w:cs="Times New Roman"/>
          <w:color w:val="333333"/>
          <w:sz w:val="28"/>
          <w:szCs w:val="28"/>
          <w:lang w:val="kk-KZ"/>
        </w:rPr>
        <w:t>Балағат сөздермен ешкімге тіл тигізуге – бала өзін жақсы ұстай алуы жайында сөйлесу.</w:t>
      </w:r>
      <w:r w:rsidRPr="000E1FAD">
        <w:rPr>
          <w:rFonts w:ascii="Times New Roman" w:eastAsia="Times New Roman" w:hAnsi="Times New Roman" w:cs="Times New Roman"/>
          <w:color w:val="333333"/>
          <w:sz w:val="28"/>
          <w:szCs w:val="28"/>
          <w:lang w:val="kk-KZ"/>
        </w:rPr>
        <w:br/>
        <w:t>Міндетті түрде бала кіммен сөйлесіп отырғанын білу керек. Анда-санда бала отырған компьютер жаққа қарап отыру ғана емес, жақындап келіп, арқасынан қағып, басынан сипап, ол кіммен сөйлесіп отырғанын байқау керек. Балалар ғаламтор арқылы үлкен адамдармен танысып, содан кейін не түрлі қылмыстар жасап жатады, сонымен қатар, кәмелетті жасқа толмағандар жыныстық қарым-қатынас бостандығы мен жыныстық тиіспеушілікке түсіп жатады. Бала ғаламтор арқылы кез келген адаммен танысады, бұл адам сіздің балаңыздың денсаулығы мен балаңызбен жақсы қарым-қатынаста болмайды.</w:t>
      </w:r>
      <w:r w:rsidRPr="000E1FAD">
        <w:rPr>
          <w:rFonts w:ascii="Times New Roman" w:eastAsia="Times New Roman" w:hAnsi="Times New Roman" w:cs="Times New Roman"/>
          <w:color w:val="333333"/>
          <w:sz w:val="28"/>
          <w:szCs w:val="28"/>
          <w:lang w:val="kk-KZ"/>
        </w:rPr>
        <w:br/>
      </w:r>
      <w:r w:rsidR="004D52EE" w:rsidRPr="000E1FAD">
        <w:rPr>
          <w:rFonts w:ascii="Times New Roman" w:eastAsia="Times New Roman" w:hAnsi="Times New Roman" w:cs="Times New Roman"/>
          <w:color w:val="333333"/>
          <w:sz w:val="28"/>
          <w:szCs w:val="28"/>
          <w:lang w:val="kk-KZ"/>
        </w:rPr>
        <w:t xml:space="preserve">   </w:t>
      </w:r>
      <w:r w:rsidRPr="000E1FAD">
        <w:rPr>
          <w:rFonts w:ascii="Times New Roman" w:eastAsia="Times New Roman" w:hAnsi="Times New Roman" w:cs="Times New Roman"/>
          <w:color w:val="333333"/>
          <w:sz w:val="28"/>
          <w:szCs w:val="28"/>
          <w:lang w:val="kk-KZ"/>
        </w:rPr>
        <w:t>Балаңыздың қандай сайттарды таңдап, ойнап отырған компьютер ойындарына көңіл аударуыңыз керек. Олар балаңызды сіз үйретіп жатқан жақсы істерге үйретпейді. Сайттағы ойындардан балалар мейірімді және тілалғыш бала болып өсуінің орнына, қатал, арсыз, бұзық бала болып өсуіне әкеп соғады. </w:t>
      </w:r>
      <w:r w:rsidRPr="000E1FAD">
        <w:rPr>
          <w:rFonts w:ascii="Times New Roman" w:eastAsia="Times New Roman" w:hAnsi="Times New Roman" w:cs="Times New Roman"/>
          <w:color w:val="333333"/>
          <w:sz w:val="28"/>
          <w:szCs w:val="28"/>
          <w:lang w:val="kk-KZ"/>
        </w:rPr>
        <w:br/>
      </w:r>
      <w:r w:rsidR="004D52EE" w:rsidRPr="000E1FAD">
        <w:rPr>
          <w:rFonts w:ascii="Times New Roman" w:eastAsia="Times New Roman" w:hAnsi="Times New Roman" w:cs="Times New Roman"/>
          <w:color w:val="333333"/>
          <w:sz w:val="28"/>
          <w:szCs w:val="28"/>
          <w:lang w:val="kk-KZ"/>
        </w:rPr>
        <w:t xml:space="preserve">      </w:t>
      </w:r>
      <w:r w:rsidRPr="000E1FAD">
        <w:rPr>
          <w:rFonts w:ascii="Times New Roman" w:eastAsia="Times New Roman" w:hAnsi="Times New Roman" w:cs="Times New Roman"/>
          <w:color w:val="333333"/>
          <w:sz w:val="28"/>
          <w:szCs w:val="28"/>
          <w:lang w:val="kk-KZ"/>
        </w:rPr>
        <w:t>Ғаламтор уақыты сөйлесу мен ойын сеттерінде отырғанда 1 сағатты ғана құрайды. </w:t>
      </w:r>
      <w:r w:rsidRPr="000E1FAD">
        <w:rPr>
          <w:rFonts w:ascii="Times New Roman" w:eastAsia="Times New Roman" w:hAnsi="Times New Roman" w:cs="Times New Roman"/>
          <w:color w:val="333333"/>
          <w:sz w:val="28"/>
          <w:szCs w:val="28"/>
          <w:lang w:val="kk-KZ"/>
        </w:rPr>
        <w:br/>
        <w:t>Көптеген ата-аналар дүкеннен ұялы телефон алған кезде қателеседі, олар ғаамторға шыға алатын телефонды алуды артық көріп тұрады. Мұндай жағдайда, ата-аналар баласының ғаламторға шығу уақытын бақылай алмайды. Бұл баланың оқуға, спортқа, және басқа да жүктелген міндеттерді орындауға ынтасының төмендеуіне әкеп соғады</w:t>
      </w:r>
      <w:r w:rsidRPr="00547B84">
        <w:rPr>
          <w:rFonts w:ascii="Times New Roman" w:eastAsia="Times New Roman" w:hAnsi="Times New Roman" w:cs="Times New Roman"/>
          <w:color w:val="333333"/>
          <w:sz w:val="28"/>
          <w:szCs w:val="28"/>
          <w:lang w:val="kk-KZ"/>
        </w:rPr>
        <w:t>. </w:t>
      </w:r>
      <w:r w:rsidRPr="00547B84">
        <w:rPr>
          <w:rFonts w:ascii="Times New Roman" w:eastAsia="Times New Roman" w:hAnsi="Times New Roman" w:cs="Times New Roman"/>
          <w:color w:val="858586"/>
          <w:sz w:val="28"/>
          <w:szCs w:val="28"/>
          <w:lang w:val="kk-KZ"/>
        </w:rPr>
        <w:t>.</w:t>
      </w:r>
      <w:r>
        <w:rPr>
          <w:noProof/>
        </w:rPr>
        <w:drawing>
          <wp:inline distT="0" distB="0" distL="0" distR="0">
            <wp:extent cx="5476875" cy="2314575"/>
            <wp:effectExtent l="19050" t="0" r="9525" b="0"/>
            <wp:docPr id="1" name="Рисунок 34"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ÐÐ°ÑÑÐ¸Ð½ÐºÐ¸ Ð¿Ð¾ Ð·Ð°Ð¿ÑÐ¾ÑÑ ÒÐ°ÑÑÐ¿ÑÑÐ· Ð¸Ð½ÑÐµÑÐ½ÐµÑ Ð°ÑÐ°-Ð°Ð½Ð°Ð»Ð°ÑÐ³Ð°"/>
                    <pic:cNvPicPr>
                      <a:picLocks noChangeAspect="1" noChangeArrowheads="1"/>
                    </pic:cNvPicPr>
                  </pic:nvPicPr>
                  <pic:blipFill>
                    <a:blip r:embed="rId7"/>
                    <a:srcRect/>
                    <a:stretch>
                      <a:fillRect/>
                    </a:stretch>
                  </pic:blipFill>
                  <pic:spPr bwMode="auto">
                    <a:xfrm>
                      <a:off x="0" y="0"/>
                      <a:ext cx="5476875" cy="2314575"/>
                    </a:xfrm>
                    <a:prstGeom prst="rect">
                      <a:avLst/>
                    </a:prstGeom>
                    <a:noFill/>
                    <a:ln w="9525">
                      <a:noFill/>
                      <a:miter lim="800000"/>
                      <a:headEnd/>
                      <a:tailEnd/>
                    </a:ln>
                  </pic:spPr>
                </pic:pic>
              </a:graphicData>
            </a:graphic>
          </wp:inline>
        </w:drawing>
      </w:r>
    </w:p>
    <w:p w:rsidR="004D52EE" w:rsidRPr="00547B84" w:rsidRDefault="004D52EE" w:rsidP="004D52EE">
      <w:pPr>
        <w:shd w:val="clear" w:color="auto" w:fill="FFFFFF"/>
        <w:spacing w:before="75" w:after="120" w:line="240" w:lineRule="auto"/>
        <w:jc w:val="center"/>
        <w:rPr>
          <w:rFonts w:ascii="Arial" w:eastAsia="Times New Roman" w:hAnsi="Arial" w:cs="Arial"/>
          <w:color w:val="333333"/>
          <w:sz w:val="20"/>
          <w:szCs w:val="20"/>
          <w:lang w:val="kk-KZ"/>
        </w:rPr>
      </w:pPr>
    </w:p>
    <w:p w:rsidR="00515C78" w:rsidRDefault="00515C78" w:rsidP="004D52EE">
      <w:pPr>
        <w:tabs>
          <w:tab w:val="left" w:pos="915"/>
        </w:tabs>
        <w:jc w:val="center"/>
        <w:rPr>
          <w:lang w:val="kk-KZ"/>
        </w:rPr>
      </w:pPr>
      <w:r>
        <w:rPr>
          <w:noProof/>
        </w:rPr>
        <w:lastRenderedPageBreak/>
        <w:drawing>
          <wp:inline distT="0" distB="0" distL="0" distR="0">
            <wp:extent cx="6822139" cy="4768770"/>
            <wp:effectExtent l="19050" t="0" r="0" b="0"/>
            <wp:docPr id="3" name="Рисунок 31"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ÑÑÐ¸Ð½ÐºÐ¸ Ð¿Ð¾ Ð·Ð°Ð¿ÑÐ¾ÑÑ ÒÐ°ÑÑÐ¿ÑÑÐ· Ð¸Ð½ÑÐµÑÐ½ÐµÑ Ð°ÑÐ°-Ð°Ð½Ð°Ð»Ð°ÑÐ³Ð°"/>
                    <pic:cNvPicPr>
                      <a:picLocks noChangeAspect="1" noChangeArrowheads="1"/>
                    </pic:cNvPicPr>
                  </pic:nvPicPr>
                  <pic:blipFill>
                    <a:blip r:embed="rId8"/>
                    <a:srcRect/>
                    <a:stretch>
                      <a:fillRect/>
                    </a:stretch>
                  </pic:blipFill>
                  <pic:spPr bwMode="auto">
                    <a:xfrm>
                      <a:off x="0" y="0"/>
                      <a:ext cx="6835597" cy="4778177"/>
                    </a:xfrm>
                    <a:prstGeom prst="rect">
                      <a:avLst/>
                    </a:prstGeom>
                    <a:noFill/>
                    <a:ln w="9525">
                      <a:noFill/>
                      <a:miter lim="800000"/>
                      <a:headEnd/>
                      <a:tailEnd/>
                    </a:ln>
                  </pic:spPr>
                </pic:pic>
              </a:graphicData>
            </a:graphic>
          </wp:inline>
        </w:drawing>
      </w:r>
    </w:p>
    <w:p w:rsidR="008C2585" w:rsidRPr="008C2585" w:rsidRDefault="008C2585" w:rsidP="004D52EE">
      <w:pPr>
        <w:tabs>
          <w:tab w:val="left" w:pos="915"/>
        </w:tabs>
        <w:jc w:val="center"/>
        <w:rPr>
          <w:lang w:val="kk-KZ"/>
        </w:rPr>
      </w:pPr>
    </w:p>
    <w:p w:rsidR="00515C78" w:rsidRDefault="00515C78" w:rsidP="004D52EE">
      <w:pPr>
        <w:tabs>
          <w:tab w:val="left" w:pos="915"/>
        </w:tabs>
        <w:jc w:val="center"/>
      </w:pPr>
      <w:r>
        <w:rPr>
          <w:noProof/>
        </w:rPr>
        <w:drawing>
          <wp:inline distT="0" distB="0" distL="0" distR="0">
            <wp:extent cx="6474347" cy="4336247"/>
            <wp:effectExtent l="19050" t="0" r="2653" b="0"/>
            <wp:docPr id="4" name="Рисунок 22"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ÐÐ°ÑÑÐ¸Ð½ÐºÐ¸ Ð¿Ð¾ Ð·Ð°Ð¿ÑÐ¾ÑÑ ÒÐ°ÑÑÐ¿ÑÑÐ· Ð¸Ð½ÑÐµÑÐ½ÐµÑ Ð°ÑÐ°-Ð°Ð½Ð°Ð»Ð°ÑÐ³Ð°"/>
                    <pic:cNvPicPr>
                      <a:picLocks noChangeAspect="1" noChangeArrowheads="1"/>
                    </pic:cNvPicPr>
                  </pic:nvPicPr>
                  <pic:blipFill>
                    <a:blip r:embed="rId9"/>
                    <a:srcRect/>
                    <a:stretch>
                      <a:fillRect/>
                    </a:stretch>
                  </pic:blipFill>
                  <pic:spPr bwMode="auto">
                    <a:xfrm>
                      <a:off x="0" y="0"/>
                      <a:ext cx="6485905" cy="4343988"/>
                    </a:xfrm>
                    <a:prstGeom prst="rect">
                      <a:avLst/>
                    </a:prstGeom>
                    <a:noFill/>
                    <a:ln w="9525">
                      <a:noFill/>
                      <a:miter lim="800000"/>
                      <a:headEnd/>
                      <a:tailEnd/>
                    </a:ln>
                  </pic:spPr>
                </pic:pic>
              </a:graphicData>
            </a:graphic>
          </wp:inline>
        </w:drawing>
      </w:r>
    </w:p>
    <w:p w:rsidR="00515C78" w:rsidRDefault="00515C78" w:rsidP="00515C78"/>
    <w:p w:rsidR="007F1AA4" w:rsidRDefault="007F1AA4" w:rsidP="00515C78">
      <w:r w:rsidRPr="007F1AA4">
        <w:rPr>
          <w:noProof/>
        </w:rPr>
        <w:drawing>
          <wp:inline distT="0" distB="0" distL="0" distR="0">
            <wp:extent cx="6891036" cy="6549360"/>
            <wp:effectExtent l="19050" t="0" r="5064" b="0"/>
            <wp:docPr id="9" name="Рисунок 40"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ÐÐ°ÑÑÐ¸Ð½ÐºÐ¸ Ð¿Ð¾ Ð·Ð°Ð¿ÑÐ¾ÑÑ ÒÐ°ÑÑÐ¿ÑÑÐ· Ð¸Ð½ÑÐµÑÐ½ÐµÑ Ð°ÑÐ°-Ð°Ð½Ð°Ð»Ð°ÑÐ³Ð°"/>
                    <pic:cNvPicPr>
                      <a:picLocks noChangeAspect="1" noChangeArrowheads="1"/>
                    </pic:cNvPicPr>
                  </pic:nvPicPr>
                  <pic:blipFill>
                    <a:blip r:embed="rId10"/>
                    <a:srcRect/>
                    <a:stretch>
                      <a:fillRect/>
                    </a:stretch>
                  </pic:blipFill>
                  <pic:spPr bwMode="auto">
                    <a:xfrm>
                      <a:off x="0" y="0"/>
                      <a:ext cx="6905965" cy="6563548"/>
                    </a:xfrm>
                    <a:prstGeom prst="rect">
                      <a:avLst/>
                    </a:prstGeom>
                    <a:noFill/>
                    <a:ln w="9525">
                      <a:noFill/>
                      <a:miter lim="800000"/>
                      <a:headEnd/>
                      <a:tailEnd/>
                    </a:ln>
                  </pic:spPr>
                </pic:pic>
              </a:graphicData>
            </a:graphic>
          </wp:inline>
        </w:drawing>
      </w:r>
    </w:p>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7F1AA4" w:rsidRDefault="007F1AA4" w:rsidP="00515C78"/>
    <w:p w:rsidR="00515C78" w:rsidRDefault="0016682E" w:rsidP="00BC708C">
      <w:pPr>
        <w:spacing w:after="0" w:line="240" w:lineRule="auto"/>
        <w:jc w:val="center"/>
        <w:rPr>
          <w:rFonts w:ascii="Times New Roman" w:eastAsia="Times New Roman" w:hAnsi="Times New Roman" w:cs="Times New Roman"/>
        </w:rPr>
      </w:pPr>
      <w:r w:rsidRPr="0016682E">
        <w:rPr>
          <w:rFonts w:ascii="Times New Roman" w:eastAsia="Times New Roman" w:hAnsi="Times New Roman" w:cs="Times New Roman"/>
          <w:noProof/>
        </w:rPr>
        <w:drawing>
          <wp:inline distT="0" distB="0" distL="0" distR="0">
            <wp:extent cx="7152430" cy="6111433"/>
            <wp:effectExtent l="19050" t="0" r="0" b="0"/>
            <wp:docPr id="7" name="Рисунок 19"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ÒÐ°ÑÑÐ¿ÑÑÐ· Ð¸Ð½ÑÐµÑÐ½ÐµÑ Ð°ÑÐ°-Ð°Ð½Ð°Ð»Ð°ÑÐ³Ð°"/>
                    <pic:cNvPicPr>
                      <a:picLocks noChangeAspect="1" noChangeArrowheads="1"/>
                    </pic:cNvPicPr>
                  </pic:nvPicPr>
                  <pic:blipFill>
                    <a:blip r:embed="rId11"/>
                    <a:srcRect/>
                    <a:stretch>
                      <a:fillRect/>
                    </a:stretch>
                  </pic:blipFill>
                  <pic:spPr bwMode="auto">
                    <a:xfrm>
                      <a:off x="0" y="0"/>
                      <a:ext cx="7155801" cy="6114313"/>
                    </a:xfrm>
                    <a:prstGeom prst="rect">
                      <a:avLst/>
                    </a:prstGeom>
                    <a:noFill/>
                    <a:ln w="9525">
                      <a:noFill/>
                      <a:miter lim="800000"/>
                      <a:headEnd/>
                      <a:tailEnd/>
                    </a:ln>
                  </pic:spPr>
                </pic:pic>
              </a:graphicData>
            </a:graphic>
          </wp:inline>
        </w:drawing>
      </w:r>
    </w:p>
    <w:p w:rsidR="004D52EE" w:rsidRDefault="004D52EE" w:rsidP="00515C78">
      <w:pPr>
        <w:spacing w:after="0" w:line="240" w:lineRule="auto"/>
        <w:ind w:left="-426" w:firstLine="142"/>
        <w:rPr>
          <w:rFonts w:ascii="Times New Roman" w:eastAsia="Times New Roman" w:hAnsi="Times New Roman" w:cs="Times New Roman"/>
        </w:rPr>
      </w:pPr>
    </w:p>
    <w:p w:rsidR="004D52EE" w:rsidRDefault="004D52EE" w:rsidP="001904F7">
      <w:pPr>
        <w:pStyle w:val="a6"/>
        <w:rPr>
          <w:rFonts w:eastAsia="Times New Roman"/>
        </w:rPr>
      </w:pPr>
    </w:p>
    <w:p w:rsidR="004D52EE" w:rsidRDefault="004D52EE" w:rsidP="001904F7">
      <w:pPr>
        <w:pStyle w:val="a6"/>
        <w:rPr>
          <w:rFonts w:eastAsia="Times New Roman"/>
        </w:rPr>
      </w:pPr>
    </w:p>
    <w:p w:rsidR="004D52EE" w:rsidRDefault="004D52EE" w:rsidP="001904F7">
      <w:pPr>
        <w:pStyle w:val="a6"/>
        <w:rPr>
          <w:rFonts w:eastAsia="Times New Roman"/>
        </w:rPr>
      </w:pPr>
    </w:p>
    <w:p w:rsidR="004D52EE" w:rsidRDefault="004D52EE" w:rsidP="001904F7">
      <w:pPr>
        <w:pStyle w:val="a6"/>
        <w:rPr>
          <w:rFonts w:eastAsia="Times New Roman"/>
        </w:rPr>
      </w:pPr>
    </w:p>
    <w:p w:rsidR="004D52EE" w:rsidRDefault="004D52EE" w:rsidP="001904F7">
      <w:pPr>
        <w:pStyle w:val="a6"/>
        <w:rPr>
          <w:rFonts w:eastAsia="Times New Roman"/>
        </w:rPr>
      </w:pPr>
    </w:p>
    <w:p w:rsidR="003C7BF1" w:rsidRDefault="003C7BF1" w:rsidP="00BE45A3">
      <w:pPr>
        <w:pStyle w:val="a6"/>
        <w:rPr>
          <w:rFonts w:eastAsia="Times New Roman"/>
          <w:lang w:val="kk-KZ"/>
        </w:rPr>
      </w:pPr>
    </w:p>
    <w:p w:rsidR="00BE45A3" w:rsidRPr="00BE45A3" w:rsidRDefault="00BE45A3" w:rsidP="00BE45A3">
      <w:pPr>
        <w:pStyle w:val="a6"/>
        <w:rPr>
          <w:rFonts w:eastAsia="Times New Roman"/>
          <w:lang w:val="kk-KZ"/>
        </w:rPr>
      </w:pPr>
    </w:p>
    <w:p w:rsidR="007F1AA4" w:rsidRDefault="007F1AA4" w:rsidP="00BE45A3">
      <w:pPr>
        <w:spacing w:after="0" w:line="240" w:lineRule="auto"/>
        <w:jc w:val="center"/>
        <w:rPr>
          <w:rFonts w:ascii="Times New Roman" w:hAnsi="Times New Roman" w:cs="Times New Roman"/>
          <w:b/>
          <w:sz w:val="24"/>
          <w:szCs w:val="24"/>
          <w:lang w:val="kk-KZ"/>
        </w:rPr>
      </w:pPr>
      <w:bookmarkStart w:id="0" w:name="_GoBack"/>
      <w:bookmarkEnd w:id="0"/>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7F1AA4" w:rsidRDefault="007F1AA4" w:rsidP="00BE45A3">
      <w:pPr>
        <w:spacing w:after="0" w:line="240" w:lineRule="auto"/>
        <w:jc w:val="center"/>
        <w:rPr>
          <w:rFonts w:ascii="Times New Roman" w:hAnsi="Times New Roman" w:cs="Times New Roman"/>
          <w:b/>
          <w:sz w:val="24"/>
          <w:szCs w:val="24"/>
          <w:lang w:val="kk-KZ"/>
        </w:rPr>
      </w:pPr>
    </w:p>
    <w:p w:rsidR="006F705F" w:rsidRDefault="006F705F" w:rsidP="00BE45A3">
      <w:pPr>
        <w:spacing w:after="0" w:line="240" w:lineRule="auto"/>
        <w:jc w:val="center"/>
        <w:rPr>
          <w:rFonts w:ascii="Times New Roman" w:hAnsi="Times New Roman" w:cs="Times New Roman"/>
          <w:b/>
          <w:sz w:val="24"/>
          <w:szCs w:val="24"/>
          <w:lang w:val="kk-KZ"/>
        </w:rPr>
      </w:pPr>
    </w:p>
    <w:p w:rsidR="006F705F" w:rsidRDefault="006F705F" w:rsidP="00BE45A3">
      <w:pPr>
        <w:spacing w:after="0" w:line="240" w:lineRule="auto"/>
        <w:jc w:val="center"/>
        <w:rPr>
          <w:rFonts w:ascii="Times New Roman" w:hAnsi="Times New Roman" w:cs="Times New Roman"/>
          <w:b/>
          <w:sz w:val="24"/>
          <w:szCs w:val="24"/>
          <w:lang w:val="kk-KZ"/>
        </w:rPr>
      </w:pPr>
    </w:p>
    <w:p w:rsidR="00F62EB4" w:rsidRPr="00917BF5" w:rsidRDefault="00F62EB4" w:rsidP="00917BF5">
      <w:pPr>
        <w:tabs>
          <w:tab w:val="left" w:pos="3480"/>
        </w:tabs>
        <w:rPr>
          <w:rFonts w:ascii="Times New Roman" w:hAnsi="Times New Roman" w:cs="Times New Roman"/>
          <w:b/>
          <w:sz w:val="24"/>
          <w:szCs w:val="24"/>
          <w:lang w:val="kk-KZ"/>
        </w:rPr>
      </w:pPr>
    </w:p>
    <w:p w:rsidR="00FF1BAD" w:rsidRPr="00B93391" w:rsidRDefault="00515C78" w:rsidP="00515C78">
      <w:pPr>
        <w:tabs>
          <w:tab w:val="left" w:pos="2790"/>
        </w:tabs>
        <w:rPr>
          <w:lang w:val="kk-KZ"/>
        </w:rPr>
      </w:pPr>
      <w:r w:rsidRPr="00515C78">
        <w:rPr>
          <w:noProof/>
        </w:rPr>
        <w:drawing>
          <wp:inline distT="0" distB="0" distL="0" distR="0">
            <wp:extent cx="6073189" cy="3111759"/>
            <wp:effectExtent l="19050" t="0" r="3761" b="0"/>
            <wp:docPr id="6" name="Рисунок 28"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ÑÑÐ¸Ð½ÐºÐ¸ Ð¿Ð¾ Ð·Ð°Ð¿ÑÐ¾ÑÑ ÒÐ°ÑÑÐ¿ÑÑÐ· Ð¸Ð½ÑÐµÑÐ½ÐµÑ Ð°ÑÐ°-Ð°Ð½Ð°Ð»Ð°ÑÐ³Ð°"/>
                    <pic:cNvPicPr>
                      <a:picLocks noChangeAspect="1" noChangeArrowheads="1"/>
                    </pic:cNvPicPr>
                  </pic:nvPicPr>
                  <pic:blipFill>
                    <a:blip r:embed="rId12"/>
                    <a:srcRect/>
                    <a:stretch>
                      <a:fillRect/>
                    </a:stretch>
                  </pic:blipFill>
                  <pic:spPr bwMode="auto">
                    <a:xfrm>
                      <a:off x="0" y="0"/>
                      <a:ext cx="6076698" cy="3113557"/>
                    </a:xfrm>
                    <a:prstGeom prst="rect">
                      <a:avLst/>
                    </a:prstGeom>
                    <a:noFill/>
                    <a:ln w="9525">
                      <a:noFill/>
                      <a:miter lim="800000"/>
                      <a:headEnd/>
                      <a:tailEnd/>
                    </a:ln>
                  </pic:spPr>
                </pic:pic>
              </a:graphicData>
            </a:graphic>
          </wp:inline>
        </w:drawing>
      </w:r>
    </w:p>
    <w:p w:rsidR="00FF1BAD" w:rsidRPr="00B93391" w:rsidRDefault="00FF1BAD" w:rsidP="00FB1D29">
      <w:pPr>
        <w:rPr>
          <w:lang w:val="kk-KZ"/>
        </w:rPr>
      </w:pPr>
      <w:r>
        <w:rPr>
          <w:noProof/>
        </w:rPr>
        <w:drawing>
          <wp:inline distT="0" distB="0" distL="0" distR="0">
            <wp:extent cx="6451198" cy="5116010"/>
            <wp:effectExtent l="19050" t="0" r="6752" b="0"/>
            <wp:docPr id="16" name="Рисунок 16"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ÒÐ°ÑÑÐ¿ÑÑÐ· Ð¸Ð½ÑÐµÑÐ½ÐµÑ Ð°ÑÐ°-Ð°Ð½Ð°Ð»Ð°ÑÐ³Ð°"/>
                    <pic:cNvPicPr>
                      <a:picLocks noChangeAspect="1" noChangeArrowheads="1"/>
                    </pic:cNvPicPr>
                  </pic:nvPicPr>
                  <pic:blipFill>
                    <a:blip r:embed="rId13"/>
                    <a:srcRect/>
                    <a:stretch>
                      <a:fillRect/>
                    </a:stretch>
                  </pic:blipFill>
                  <pic:spPr bwMode="auto">
                    <a:xfrm>
                      <a:off x="0" y="0"/>
                      <a:ext cx="6449942" cy="5115014"/>
                    </a:xfrm>
                    <a:prstGeom prst="rect">
                      <a:avLst/>
                    </a:prstGeom>
                    <a:noFill/>
                    <a:ln w="9525">
                      <a:noFill/>
                      <a:miter lim="800000"/>
                      <a:headEnd/>
                      <a:tailEnd/>
                    </a:ln>
                  </pic:spPr>
                </pic:pic>
              </a:graphicData>
            </a:graphic>
          </wp:inline>
        </w:drawing>
      </w:r>
    </w:p>
    <w:p w:rsidR="008C7F7B" w:rsidRPr="00B93391" w:rsidRDefault="00FB1D29" w:rsidP="00FB1D29">
      <w:pPr>
        <w:tabs>
          <w:tab w:val="left" w:pos="3480"/>
        </w:tabs>
        <w:rPr>
          <w:lang w:val="kk-KZ"/>
        </w:rPr>
      </w:pPr>
      <w:r w:rsidRPr="00B93391">
        <w:rPr>
          <w:lang w:val="kk-KZ"/>
        </w:rPr>
        <w:lastRenderedPageBreak/>
        <w:tab/>
      </w:r>
      <w:r w:rsidR="00FF1BAD">
        <w:rPr>
          <w:noProof/>
        </w:rPr>
        <w:drawing>
          <wp:inline distT="0" distB="0" distL="0" distR="0">
            <wp:extent cx="6937335" cy="5949388"/>
            <wp:effectExtent l="19050" t="0" r="0" b="0"/>
            <wp:docPr id="13" name="Рисунок 13"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ÒÐ°ÑÑÐ¿ÑÑÐ· Ð¸Ð½ÑÐµÑÐ½ÐµÑ Ð°ÑÐ°-Ð°Ð½Ð°Ð»Ð°ÑÐ³Ð°"/>
                    <pic:cNvPicPr>
                      <a:picLocks noChangeAspect="1" noChangeArrowheads="1"/>
                    </pic:cNvPicPr>
                  </pic:nvPicPr>
                  <pic:blipFill>
                    <a:blip r:embed="rId14"/>
                    <a:srcRect/>
                    <a:stretch>
                      <a:fillRect/>
                    </a:stretch>
                  </pic:blipFill>
                  <pic:spPr bwMode="auto">
                    <a:xfrm>
                      <a:off x="0" y="0"/>
                      <a:ext cx="6935984" cy="5948229"/>
                    </a:xfrm>
                    <a:prstGeom prst="rect">
                      <a:avLst/>
                    </a:prstGeom>
                    <a:noFill/>
                    <a:ln w="9525">
                      <a:noFill/>
                      <a:miter lim="800000"/>
                      <a:headEnd/>
                      <a:tailEnd/>
                    </a:ln>
                  </pic:spPr>
                </pic:pic>
              </a:graphicData>
            </a:graphic>
          </wp:inline>
        </w:drawing>
      </w:r>
    </w:p>
    <w:p w:rsidR="00FF1BAD" w:rsidRDefault="00FF1BAD"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917BF5" w:rsidRDefault="00917BF5" w:rsidP="00FB1D29">
      <w:pPr>
        <w:tabs>
          <w:tab w:val="left" w:pos="3480"/>
        </w:tabs>
        <w:rPr>
          <w:lang w:val="kk-KZ"/>
        </w:rPr>
      </w:pPr>
    </w:p>
    <w:p w:rsidR="008C2585" w:rsidRPr="00917BF5" w:rsidRDefault="00917BF5" w:rsidP="00F62EB4">
      <w:pPr>
        <w:pStyle w:val="a7"/>
        <w:numPr>
          <w:ilvl w:val="0"/>
          <w:numId w:val="3"/>
        </w:numPr>
        <w:tabs>
          <w:tab w:val="left" w:pos="3480"/>
        </w:tabs>
        <w:rPr>
          <w:b/>
          <w:color w:val="C00000"/>
          <w:lang w:val="kk-KZ"/>
        </w:rPr>
      </w:pPr>
      <w:r w:rsidRPr="00917BF5">
        <w:rPr>
          <w:rFonts w:ascii="Times New Roman" w:eastAsia="Times New Roman" w:hAnsi="Times New Roman" w:cs="Times New Roman"/>
          <w:b/>
          <w:color w:val="7030A0"/>
          <w:sz w:val="28"/>
          <w:szCs w:val="28"/>
          <w:shd w:val="clear" w:color="auto" w:fill="FFFFFF"/>
          <w:lang w:val="kk-KZ"/>
        </w:rPr>
        <w:lastRenderedPageBreak/>
        <w:t>М</w:t>
      </w:r>
      <w:r w:rsidR="00F62EB4" w:rsidRPr="00917BF5">
        <w:rPr>
          <w:rFonts w:ascii="Times New Roman" w:eastAsia="Times New Roman" w:hAnsi="Times New Roman" w:cs="Times New Roman"/>
          <w:b/>
          <w:color w:val="7030A0"/>
          <w:sz w:val="28"/>
          <w:szCs w:val="28"/>
          <w:shd w:val="clear" w:color="auto" w:fill="FFFFFF"/>
          <w:lang w:val="kk-KZ"/>
        </w:rPr>
        <w:t xml:space="preserve">әлімет </w:t>
      </w:r>
      <w:r w:rsidR="00F62EB4" w:rsidRPr="00917BF5">
        <w:rPr>
          <w:rFonts w:ascii="Times New Roman" w:eastAsia="Times New Roman" w:hAnsi="Times New Roman" w:cs="Times New Roman"/>
          <w:b/>
          <w:color w:val="C00000"/>
          <w:sz w:val="28"/>
          <w:szCs w:val="28"/>
          <w:shd w:val="clear" w:color="auto" w:fill="FFFFFF"/>
          <w:lang w:val="kk-KZ"/>
        </w:rPr>
        <w:t xml:space="preserve"> </w:t>
      </w:r>
      <w:r w:rsidR="008C2585" w:rsidRPr="00917BF5">
        <w:rPr>
          <w:rFonts w:ascii="Times New Roman" w:eastAsia="Times New Roman" w:hAnsi="Times New Roman" w:cs="Times New Roman"/>
          <w:b/>
          <w:color w:val="C00000"/>
          <w:sz w:val="28"/>
          <w:szCs w:val="28"/>
          <w:shd w:val="clear" w:color="auto" w:fill="FFFFFF"/>
          <w:lang w:val="kk-KZ"/>
        </w:rPr>
        <w:t>«Суицидтің себептері»</w:t>
      </w:r>
    </w:p>
    <w:p w:rsidR="00FF1BAD" w:rsidRPr="00B93391" w:rsidRDefault="00863BD2" w:rsidP="00FB1D29">
      <w:pPr>
        <w:tabs>
          <w:tab w:val="left" w:pos="3480"/>
        </w:tabs>
        <w:rPr>
          <w:lang w:val="kk-KZ"/>
        </w:rPr>
      </w:pPr>
      <w:r>
        <w:rPr>
          <w:noProof/>
        </w:rPr>
        <w:drawing>
          <wp:inline distT="0" distB="0" distL="0" distR="0">
            <wp:extent cx="5372100" cy="2533650"/>
            <wp:effectExtent l="19050" t="0" r="0" b="0"/>
            <wp:docPr id="37" name="Рисунок 37" descr="ÐÐ°ÑÑÐ¸Ð½ÐºÐ¸ Ð¿Ð¾ Ð·Ð°Ð¿ÑÐ¾ÑÑ ÒÐ°ÑÑÐ¿ÑÑÐ· Ð¸Ð½ÑÐµÑÐ½ÐµÑ Ð°ÑÐ°-Ð°Ð½Ð°Ð»Ð°Ñ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ÐÐ°ÑÑÐ¸Ð½ÐºÐ¸ Ð¿Ð¾ Ð·Ð°Ð¿ÑÐ¾ÑÑ ÒÐ°ÑÑÐ¿ÑÑÐ· Ð¸Ð½ÑÐµÑÐ½ÐµÑ Ð°ÑÐ°-Ð°Ð½Ð°Ð»Ð°ÑÐ³Ð°"/>
                    <pic:cNvPicPr>
                      <a:picLocks noChangeAspect="1" noChangeArrowheads="1"/>
                    </pic:cNvPicPr>
                  </pic:nvPicPr>
                  <pic:blipFill>
                    <a:blip r:embed="rId15"/>
                    <a:srcRect/>
                    <a:stretch>
                      <a:fillRect/>
                    </a:stretch>
                  </pic:blipFill>
                  <pic:spPr bwMode="auto">
                    <a:xfrm>
                      <a:off x="0" y="0"/>
                      <a:ext cx="5373109" cy="2534126"/>
                    </a:xfrm>
                    <a:prstGeom prst="rect">
                      <a:avLst/>
                    </a:prstGeom>
                    <a:noFill/>
                    <a:ln w="9525">
                      <a:noFill/>
                      <a:miter lim="800000"/>
                      <a:headEnd/>
                      <a:tailEnd/>
                    </a:ln>
                  </pic:spPr>
                </pic:pic>
              </a:graphicData>
            </a:graphic>
          </wp:inline>
        </w:drawing>
      </w:r>
    </w:p>
    <w:p w:rsidR="008C2585" w:rsidRPr="00BC708C" w:rsidRDefault="00917BF5" w:rsidP="008C2585">
      <w:pPr>
        <w:shd w:val="clear" w:color="auto" w:fill="FFFFFF"/>
        <w:spacing w:after="0" w:line="240" w:lineRule="auto"/>
        <w:textAlignment w:val="baseline"/>
        <w:rPr>
          <w:rFonts w:ascii="Times New Roman" w:eastAsia="Times New Roman" w:hAnsi="Times New Roman" w:cs="Times New Roman"/>
          <w:i/>
          <w:color w:val="000000"/>
          <w:sz w:val="32"/>
          <w:szCs w:val="32"/>
          <w:lang w:val="kk-KZ"/>
        </w:rPr>
      </w:pPr>
      <w:r>
        <w:rPr>
          <w:rFonts w:ascii="Times New Roman" w:eastAsia="Times New Roman" w:hAnsi="Times New Roman" w:cs="Times New Roman"/>
          <w:i/>
          <w:color w:val="000000"/>
          <w:sz w:val="32"/>
          <w:szCs w:val="32"/>
          <w:u w:val="single"/>
          <w:lang w:val="kk-KZ"/>
        </w:rPr>
        <w:t xml:space="preserve">           </w:t>
      </w:r>
      <w:r w:rsidR="008C2585" w:rsidRPr="00BC708C">
        <w:rPr>
          <w:rFonts w:ascii="Times New Roman" w:eastAsia="Times New Roman" w:hAnsi="Times New Roman" w:cs="Times New Roman"/>
          <w:i/>
          <w:color w:val="000000"/>
          <w:sz w:val="32"/>
          <w:szCs w:val="32"/>
          <w:lang w:val="kk-KZ"/>
        </w:rPr>
        <w:t>Барлық құқықтар қорғалған. inform.kz белсенді сілтемені пайдаланыңыз </w:t>
      </w:r>
    </w:p>
    <w:p w:rsidR="008C2585" w:rsidRPr="00BC708C" w:rsidRDefault="008C2585" w:rsidP="008C2585">
      <w:pPr>
        <w:spacing w:after="0" w:line="240" w:lineRule="auto"/>
        <w:rPr>
          <w:rFonts w:ascii="Times New Roman" w:eastAsia="Times New Roman" w:hAnsi="Times New Roman" w:cs="Times New Roman"/>
          <w:sz w:val="28"/>
          <w:szCs w:val="28"/>
          <w:lang w:val="kk-KZ"/>
        </w:rPr>
      </w:pPr>
      <w:r w:rsidRPr="00BC708C">
        <w:rPr>
          <w:rFonts w:ascii="Times New Roman" w:eastAsia="Times New Roman" w:hAnsi="Times New Roman" w:cs="Times New Roman"/>
          <w:i/>
          <w:color w:val="000000"/>
          <w:sz w:val="32"/>
          <w:szCs w:val="32"/>
          <w:shd w:val="clear" w:color="auto" w:fill="FFFFFF"/>
          <w:lang w:val="kk-KZ"/>
        </w:rPr>
        <w:t>Профессор Марко Саркьяпоне суицидке итермелеуі мүмкін бірнеше факторды атады: «Суицидтің себептері көп. Бір ғана фактордың суицидтің басты себебі деп айта алмайсыз. Суицидтің психологиялық, биологиялық, әлеуметтік себептері бар. Бір адамның өзіне қол жұмсауға бел буғанын алдын ала білу қиын. Себебі, суицидке бел буған адам өзіне қол жұмсау туралы ойын ұзақ уақыт жысырып жүреді. Әрине, оның белгілері бар. Мысалы, баланың мінезі өзгере бастайды. Томаға тұйық болып, әр затқа қызығушылығын жоғалтады», - дейді ғалым. Айта кетейік, аталған халықаралық конференцияның 19 қаңтарда өткен бөлімінде баяндама жасаған Қазақстандағы Бала құқықтары жөніндегі уәкіл, ҚР Парламенті Мәжілісінің депутаты Зағипа Балиева елімізде былтыр өзіне қол салмақ болған 114 бала құтқарылғанын жеткізген болатын. Шетелдік мамандардың айтуынша, жыл сайын әлемдегі жасөспірімдердің 10% өз денесіне жарақат салады. Соның кесірінен 67 000 жасөспірім көз жұмады.</w:t>
      </w:r>
    </w:p>
    <w:p w:rsidR="00FF1BAD" w:rsidRPr="009866FF" w:rsidRDefault="00FF1BAD" w:rsidP="00FB1D29">
      <w:pPr>
        <w:tabs>
          <w:tab w:val="left" w:pos="3480"/>
        </w:tabs>
        <w:rPr>
          <w:lang w:val="kk-KZ"/>
        </w:rPr>
      </w:pPr>
    </w:p>
    <w:p w:rsidR="00F62EB4" w:rsidRPr="00BC708C" w:rsidRDefault="00F62EB4" w:rsidP="00FB1D29">
      <w:pPr>
        <w:tabs>
          <w:tab w:val="left" w:pos="3480"/>
        </w:tabs>
        <w:rPr>
          <w:rFonts w:ascii="Times New Roman" w:hAnsi="Times New Roman" w:cs="Times New Roman"/>
          <w:sz w:val="24"/>
          <w:szCs w:val="24"/>
          <w:lang w:val="kk-KZ"/>
        </w:rPr>
      </w:pPr>
      <w:r w:rsidRPr="00BC708C">
        <w:rPr>
          <w:rFonts w:ascii="Times New Roman" w:hAnsi="Times New Roman" w:cs="Times New Roman"/>
          <w:b/>
          <w:sz w:val="24"/>
          <w:szCs w:val="24"/>
          <w:lang w:val="kk-KZ"/>
        </w:rPr>
        <w:t>Дайындады:</w:t>
      </w:r>
      <w:r w:rsidR="00BC708C" w:rsidRPr="00BC708C">
        <w:rPr>
          <w:rFonts w:ascii="Times New Roman" w:hAnsi="Times New Roman" w:cs="Times New Roman"/>
          <w:sz w:val="24"/>
          <w:szCs w:val="24"/>
          <w:lang w:val="kk-KZ"/>
        </w:rPr>
        <w:t xml:space="preserve">  (подготовила) </w:t>
      </w:r>
      <w:r w:rsidRPr="00BC708C">
        <w:rPr>
          <w:rFonts w:ascii="Times New Roman" w:hAnsi="Times New Roman" w:cs="Times New Roman"/>
          <w:sz w:val="24"/>
          <w:szCs w:val="24"/>
          <w:lang w:val="kk-KZ"/>
        </w:rPr>
        <w:t xml:space="preserve"> Бигужанова Г.Ж.</w:t>
      </w:r>
    </w:p>
    <w:p w:rsidR="00F62EB4" w:rsidRPr="009866FF" w:rsidRDefault="00F62EB4" w:rsidP="00F62EB4">
      <w:pPr>
        <w:tabs>
          <w:tab w:val="left" w:pos="3480"/>
        </w:tabs>
        <w:spacing w:line="240" w:lineRule="auto"/>
        <w:rPr>
          <w:lang w:val="kk-KZ"/>
        </w:rPr>
      </w:pPr>
    </w:p>
    <w:p w:rsidR="00F62EB4" w:rsidRPr="009866FF" w:rsidRDefault="00F62EB4" w:rsidP="00F62EB4">
      <w:pPr>
        <w:pStyle w:val="a6"/>
        <w:rPr>
          <w:lang w:val="kk-KZ"/>
        </w:rPr>
      </w:pPr>
    </w:p>
    <w:sectPr w:rsidR="00F62EB4" w:rsidRPr="009866FF" w:rsidSect="006033D0">
      <w:pgSz w:w="11906" w:h="16838"/>
      <w:pgMar w:top="720" w:right="282"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28" w:rsidRDefault="00A41128" w:rsidP="00DC1682">
      <w:pPr>
        <w:spacing w:after="0" w:line="240" w:lineRule="auto"/>
      </w:pPr>
      <w:r>
        <w:separator/>
      </w:r>
    </w:p>
  </w:endnote>
  <w:endnote w:type="continuationSeparator" w:id="1">
    <w:p w:rsidR="00A41128" w:rsidRDefault="00A41128" w:rsidP="00DC1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28" w:rsidRDefault="00A41128" w:rsidP="00DC1682">
      <w:pPr>
        <w:spacing w:after="0" w:line="240" w:lineRule="auto"/>
      </w:pPr>
      <w:r>
        <w:separator/>
      </w:r>
    </w:p>
  </w:footnote>
  <w:footnote w:type="continuationSeparator" w:id="1">
    <w:p w:rsidR="00A41128" w:rsidRDefault="00A41128" w:rsidP="00DC1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5C6"/>
    <w:multiLevelType w:val="hybridMultilevel"/>
    <w:tmpl w:val="F82EA54C"/>
    <w:lvl w:ilvl="0" w:tplc="579EB2E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DB451F4"/>
    <w:multiLevelType w:val="hybridMultilevel"/>
    <w:tmpl w:val="5B764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6802"/>
    <w:multiLevelType w:val="multilevel"/>
    <w:tmpl w:val="C388B8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16F5E65"/>
    <w:multiLevelType w:val="multilevel"/>
    <w:tmpl w:val="2BF844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D29"/>
    <w:rsid w:val="000E1FAD"/>
    <w:rsid w:val="001076E5"/>
    <w:rsid w:val="001114A3"/>
    <w:rsid w:val="0013733E"/>
    <w:rsid w:val="0016682E"/>
    <w:rsid w:val="001904F7"/>
    <w:rsid w:val="0019280D"/>
    <w:rsid w:val="003C7BF1"/>
    <w:rsid w:val="003D2DB4"/>
    <w:rsid w:val="003E0DDB"/>
    <w:rsid w:val="004D52EE"/>
    <w:rsid w:val="00515C78"/>
    <w:rsid w:val="00547B84"/>
    <w:rsid w:val="005A17F8"/>
    <w:rsid w:val="005E220B"/>
    <w:rsid w:val="006033D0"/>
    <w:rsid w:val="00620009"/>
    <w:rsid w:val="006A7AA9"/>
    <w:rsid w:val="006C2CE2"/>
    <w:rsid w:val="006F705F"/>
    <w:rsid w:val="007F1AA4"/>
    <w:rsid w:val="008239DC"/>
    <w:rsid w:val="00863BD2"/>
    <w:rsid w:val="008C2585"/>
    <w:rsid w:val="008C7F7B"/>
    <w:rsid w:val="008F2650"/>
    <w:rsid w:val="00917BF5"/>
    <w:rsid w:val="00927D4E"/>
    <w:rsid w:val="009866FF"/>
    <w:rsid w:val="00A41128"/>
    <w:rsid w:val="00B93391"/>
    <w:rsid w:val="00BC708C"/>
    <w:rsid w:val="00BE45A3"/>
    <w:rsid w:val="00BF5754"/>
    <w:rsid w:val="00C325D2"/>
    <w:rsid w:val="00C66858"/>
    <w:rsid w:val="00CD762E"/>
    <w:rsid w:val="00D06BCA"/>
    <w:rsid w:val="00D72129"/>
    <w:rsid w:val="00DC1682"/>
    <w:rsid w:val="00E2035C"/>
    <w:rsid w:val="00F12F06"/>
    <w:rsid w:val="00F62EB4"/>
    <w:rsid w:val="00FB1D29"/>
    <w:rsid w:val="00FF1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7B"/>
  </w:style>
  <w:style w:type="paragraph" w:styleId="1">
    <w:name w:val="heading 1"/>
    <w:basedOn w:val="a"/>
    <w:link w:val="10"/>
    <w:uiPriority w:val="9"/>
    <w:qFormat/>
    <w:rsid w:val="0086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D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D29"/>
    <w:rPr>
      <w:rFonts w:ascii="Tahoma" w:hAnsi="Tahoma" w:cs="Tahoma"/>
      <w:sz w:val="16"/>
      <w:szCs w:val="16"/>
    </w:rPr>
  </w:style>
  <w:style w:type="character" w:customStyle="1" w:styleId="10">
    <w:name w:val="Заголовок 1 Знак"/>
    <w:basedOn w:val="a0"/>
    <w:link w:val="1"/>
    <w:uiPriority w:val="9"/>
    <w:rsid w:val="00863BD2"/>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863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a"/>
    <w:rsid w:val="00863BD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1076E5"/>
    <w:pPr>
      <w:spacing w:after="0" w:line="240" w:lineRule="auto"/>
    </w:pPr>
  </w:style>
  <w:style w:type="paragraph" w:styleId="a7">
    <w:name w:val="List Paragraph"/>
    <w:basedOn w:val="a"/>
    <w:uiPriority w:val="34"/>
    <w:qFormat/>
    <w:rsid w:val="001904F7"/>
    <w:pPr>
      <w:ind w:left="720"/>
      <w:contextualSpacing/>
    </w:pPr>
  </w:style>
  <w:style w:type="table" w:styleId="a8">
    <w:name w:val="Table Grid"/>
    <w:basedOn w:val="a1"/>
    <w:uiPriority w:val="59"/>
    <w:rsid w:val="006C2C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DC16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1682"/>
  </w:style>
  <w:style w:type="paragraph" w:styleId="ab">
    <w:name w:val="footer"/>
    <w:basedOn w:val="a"/>
    <w:link w:val="ac"/>
    <w:uiPriority w:val="99"/>
    <w:semiHidden/>
    <w:unhideWhenUsed/>
    <w:rsid w:val="00DC168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C1682"/>
  </w:style>
</w:styles>
</file>

<file path=word/webSettings.xml><?xml version="1.0" encoding="utf-8"?>
<w:webSettings xmlns:r="http://schemas.openxmlformats.org/officeDocument/2006/relationships" xmlns:w="http://schemas.openxmlformats.org/wordprocessingml/2006/main">
  <w:divs>
    <w:div w:id="278491130">
      <w:bodyDiv w:val="1"/>
      <w:marLeft w:val="0"/>
      <w:marRight w:val="0"/>
      <w:marTop w:val="0"/>
      <w:marBottom w:val="0"/>
      <w:divBdr>
        <w:top w:val="none" w:sz="0" w:space="0" w:color="auto"/>
        <w:left w:val="none" w:sz="0" w:space="0" w:color="auto"/>
        <w:bottom w:val="none" w:sz="0" w:space="0" w:color="auto"/>
        <w:right w:val="none" w:sz="0" w:space="0" w:color="auto"/>
      </w:divBdr>
    </w:div>
    <w:div w:id="415858666">
      <w:bodyDiv w:val="1"/>
      <w:marLeft w:val="0"/>
      <w:marRight w:val="0"/>
      <w:marTop w:val="0"/>
      <w:marBottom w:val="0"/>
      <w:divBdr>
        <w:top w:val="none" w:sz="0" w:space="0" w:color="auto"/>
        <w:left w:val="none" w:sz="0" w:space="0" w:color="auto"/>
        <w:bottom w:val="none" w:sz="0" w:space="0" w:color="auto"/>
        <w:right w:val="none" w:sz="0" w:space="0" w:color="auto"/>
      </w:divBdr>
      <w:divsChild>
        <w:div w:id="90074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dc:description/>
  <cp:lastModifiedBy>Asa</cp:lastModifiedBy>
  <cp:revision>13</cp:revision>
  <cp:lastPrinted>2018-04-12T13:11:00Z</cp:lastPrinted>
  <dcterms:created xsi:type="dcterms:W3CDTF">2018-04-12T04:40:00Z</dcterms:created>
  <dcterms:modified xsi:type="dcterms:W3CDTF">2018-04-14T07:18:00Z</dcterms:modified>
</cp:coreProperties>
</file>